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30592" w14:textId="77777777" w:rsidR="00C02271" w:rsidRPr="006A69B0" w:rsidRDefault="00C02271" w:rsidP="00C02271">
      <w:pPr>
        <w:spacing w:after="0"/>
        <w:ind w:left="1699"/>
        <w:jc w:val="center"/>
        <w:rPr>
          <w:b/>
          <w:bCs/>
          <w:iCs/>
          <w:lang w:val="ro-RO"/>
        </w:rPr>
      </w:pPr>
    </w:p>
    <w:p w14:paraId="0F498A02" w14:textId="77777777" w:rsidR="00C02271" w:rsidRPr="006A69B0" w:rsidRDefault="00C02271" w:rsidP="00C02271">
      <w:pPr>
        <w:spacing w:after="0"/>
        <w:ind w:left="1699"/>
        <w:jc w:val="center"/>
        <w:rPr>
          <w:b/>
          <w:bCs/>
          <w:iCs/>
          <w:lang w:val="ro-RO"/>
        </w:rPr>
      </w:pPr>
      <w:r w:rsidRPr="006A69B0">
        <w:rPr>
          <w:b/>
          <w:bCs/>
          <w:iCs/>
          <w:lang w:val="ro-RO"/>
        </w:rPr>
        <w:t>RAPORT PRIVIND SITUAŢIA HIDROMETEOROLOGICĂ ŞI A CALITĂŢII MEDIULUI</w:t>
      </w:r>
    </w:p>
    <w:p w14:paraId="13402BA5" w14:textId="77777777" w:rsidR="008F20A2" w:rsidRPr="006A69B0" w:rsidRDefault="00C02271" w:rsidP="005C2B6E">
      <w:pPr>
        <w:spacing w:after="0"/>
        <w:ind w:left="1699"/>
        <w:jc w:val="center"/>
        <w:rPr>
          <w:b/>
          <w:bCs/>
          <w:lang w:val="ro-RO"/>
        </w:rPr>
      </w:pPr>
      <w:r w:rsidRPr="006A69B0">
        <w:rPr>
          <w:b/>
          <w:bCs/>
          <w:lang w:val="ro-RO"/>
        </w:rPr>
        <w:t xml:space="preserve">în intervalul </w:t>
      </w:r>
      <w:r w:rsidR="00F83819" w:rsidRPr="006A69B0">
        <w:rPr>
          <w:b/>
          <w:bCs/>
          <w:lang w:val="ro-RO"/>
        </w:rPr>
        <w:t>2</w:t>
      </w:r>
      <w:r w:rsidR="003613F4" w:rsidRPr="006A69B0">
        <w:rPr>
          <w:b/>
          <w:bCs/>
          <w:lang w:val="ro-RO"/>
        </w:rPr>
        <w:t>4</w:t>
      </w:r>
      <w:r w:rsidR="00E17BAA" w:rsidRPr="006A69B0">
        <w:rPr>
          <w:b/>
          <w:bCs/>
          <w:lang w:val="ro-RO"/>
        </w:rPr>
        <w:t xml:space="preserve">.06.2018, ora 08.00 – </w:t>
      </w:r>
      <w:r w:rsidR="00F83819" w:rsidRPr="006A69B0">
        <w:rPr>
          <w:b/>
          <w:bCs/>
          <w:lang w:val="ro-RO"/>
        </w:rPr>
        <w:t>2</w:t>
      </w:r>
      <w:r w:rsidR="003613F4" w:rsidRPr="006A69B0">
        <w:rPr>
          <w:b/>
          <w:bCs/>
          <w:lang w:val="ro-RO"/>
        </w:rPr>
        <w:t>5</w:t>
      </w:r>
      <w:r w:rsidR="00E17BAA" w:rsidRPr="006A69B0">
        <w:rPr>
          <w:b/>
          <w:bCs/>
          <w:lang w:val="ro-RO"/>
        </w:rPr>
        <w:t>.06</w:t>
      </w:r>
      <w:r w:rsidRPr="006A69B0">
        <w:rPr>
          <w:b/>
          <w:bCs/>
          <w:lang w:val="ro-RO"/>
        </w:rPr>
        <w:t>.2018, ora 08.00</w:t>
      </w:r>
    </w:p>
    <w:p w14:paraId="1FD72645" w14:textId="77777777" w:rsidR="004B796A" w:rsidRPr="006A69B0" w:rsidRDefault="004B796A" w:rsidP="00F70CF3">
      <w:pPr>
        <w:spacing w:after="0"/>
        <w:ind w:left="0"/>
        <w:rPr>
          <w:b/>
          <w:bCs/>
          <w:lang w:val="ro-RO"/>
        </w:rPr>
      </w:pPr>
    </w:p>
    <w:p w14:paraId="1BE3E9EE" w14:textId="77777777" w:rsidR="006750F3" w:rsidRPr="006A69B0" w:rsidRDefault="006750F3" w:rsidP="00F70CF3">
      <w:pPr>
        <w:spacing w:after="0"/>
        <w:ind w:left="0"/>
        <w:rPr>
          <w:b/>
          <w:bCs/>
          <w:lang w:val="ro-RO"/>
        </w:rPr>
      </w:pPr>
    </w:p>
    <w:p w14:paraId="1192002B" w14:textId="77777777" w:rsidR="00C02271" w:rsidRPr="006A69B0" w:rsidRDefault="00C02271" w:rsidP="00760078">
      <w:pPr>
        <w:spacing w:after="0" w:line="240" w:lineRule="auto"/>
        <w:rPr>
          <w:b/>
          <w:bCs/>
          <w:i/>
          <w:u w:val="single"/>
          <w:lang w:val="es-PE"/>
        </w:rPr>
      </w:pPr>
      <w:r w:rsidRPr="006A69B0">
        <w:rPr>
          <w:b/>
          <w:bCs/>
          <w:i/>
          <w:lang w:val="es-PE"/>
        </w:rPr>
        <w:t>I.</w:t>
      </w:r>
      <w:r w:rsidRPr="006A69B0">
        <w:rPr>
          <w:b/>
          <w:bCs/>
          <w:i/>
          <w:lang w:val="es-PE"/>
        </w:rPr>
        <w:tab/>
      </w:r>
      <w:r w:rsidRPr="006A69B0">
        <w:rPr>
          <w:b/>
          <w:bCs/>
          <w:i/>
          <w:u w:val="single"/>
          <w:lang w:val="es-PE"/>
        </w:rPr>
        <w:t>SITUAŢIA HIDROMETEOROLOGICĂ</w:t>
      </w:r>
    </w:p>
    <w:p w14:paraId="291D27A5" w14:textId="77777777" w:rsidR="00C02271" w:rsidRPr="006A69B0" w:rsidRDefault="00C02271" w:rsidP="00760078">
      <w:pPr>
        <w:spacing w:after="0" w:line="240" w:lineRule="auto"/>
        <w:rPr>
          <w:b/>
          <w:bCs/>
          <w:u w:val="single"/>
          <w:lang w:val="es-PE"/>
        </w:rPr>
      </w:pPr>
      <w:r w:rsidRPr="006A69B0">
        <w:rPr>
          <w:b/>
          <w:bCs/>
          <w:lang w:val="es-PE"/>
        </w:rPr>
        <w:t xml:space="preserve">1. </w:t>
      </w:r>
      <w:proofErr w:type="spellStart"/>
      <w:r w:rsidRPr="006A69B0">
        <w:rPr>
          <w:b/>
          <w:bCs/>
          <w:u w:val="single"/>
          <w:lang w:val="es-PE"/>
        </w:rPr>
        <w:t>Situaţia</w:t>
      </w:r>
      <w:proofErr w:type="spellEnd"/>
      <w:r w:rsidRPr="006A69B0">
        <w:rPr>
          <w:b/>
          <w:bCs/>
          <w:u w:val="single"/>
          <w:lang w:val="es-PE"/>
        </w:rPr>
        <w:t xml:space="preserve"> </w:t>
      </w:r>
      <w:proofErr w:type="spellStart"/>
      <w:r w:rsidRPr="006A69B0">
        <w:rPr>
          <w:b/>
          <w:bCs/>
          <w:u w:val="single"/>
          <w:lang w:val="es-PE"/>
        </w:rPr>
        <w:t>şi</w:t>
      </w:r>
      <w:proofErr w:type="spellEnd"/>
      <w:r w:rsidRPr="006A69B0">
        <w:rPr>
          <w:b/>
          <w:bCs/>
          <w:u w:val="single"/>
          <w:lang w:val="es-PE"/>
        </w:rPr>
        <w:t xml:space="preserve"> </w:t>
      </w:r>
      <w:proofErr w:type="spellStart"/>
      <w:r w:rsidRPr="006A69B0">
        <w:rPr>
          <w:b/>
          <w:bCs/>
          <w:u w:val="single"/>
          <w:lang w:val="es-PE"/>
        </w:rPr>
        <w:t>prognoza</w:t>
      </w:r>
      <w:proofErr w:type="spellEnd"/>
      <w:r w:rsidRPr="006A69B0">
        <w:rPr>
          <w:b/>
          <w:bCs/>
          <w:u w:val="single"/>
          <w:lang w:val="es-PE"/>
        </w:rPr>
        <w:t xml:space="preserve"> hidro pe </w:t>
      </w:r>
      <w:proofErr w:type="spellStart"/>
      <w:r w:rsidRPr="006A69B0">
        <w:rPr>
          <w:b/>
          <w:bCs/>
          <w:u w:val="single"/>
          <w:lang w:val="es-PE"/>
        </w:rPr>
        <w:t>râ</w:t>
      </w:r>
      <w:r w:rsidR="000273A3" w:rsidRPr="006A69B0">
        <w:rPr>
          <w:b/>
          <w:bCs/>
          <w:u w:val="single"/>
          <w:lang w:val="es-PE"/>
        </w:rPr>
        <w:t>u</w:t>
      </w:r>
      <w:r w:rsidR="00E17BAA" w:rsidRPr="006A69B0">
        <w:rPr>
          <w:b/>
          <w:bCs/>
          <w:u w:val="single"/>
          <w:lang w:val="es-PE"/>
        </w:rPr>
        <w:t>rile</w:t>
      </w:r>
      <w:proofErr w:type="spellEnd"/>
      <w:r w:rsidR="00E17BAA" w:rsidRPr="006A69B0">
        <w:rPr>
          <w:b/>
          <w:bCs/>
          <w:u w:val="single"/>
          <w:lang w:val="es-PE"/>
        </w:rPr>
        <w:t xml:space="preserve"> </w:t>
      </w:r>
      <w:proofErr w:type="spellStart"/>
      <w:r w:rsidR="00E17BAA" w:rsidRPr="006A69B0">
        <w:rPr>
          <w:b/>
          <w:bCs/>
          <w:u w:val="single"/>
          <w:lang w:val="es-PE"/>
        </w:rPr>
        <w:t>interioare</w:t>
      </w:r>
      <w:proofErr w:type="spellEnd"/>
      <w:r w:rsidR="00E17BAA" w:rsidRPr="006A69B0">
        <w:rPr>
          <w:b/>
          <w:bCs/>
          <w:u w:val="single"/>
          <w:lang w:val="es-PE"/>
        </w:rPr>
        <w:t xml:space="preserve"> </w:t>
      </w:r>
      <w:proofErr w:type="spellStart"/>
      <w:r w:rsidR="00E17BAA" w:rsidRPr="006A69B0">
        <w:rPr>
          <w:b/>
          <w:bCs/>
          <w:u w:val="single"/>
          <w:lang w:val="es-PE"/>
        </w:rPr>
        <w:t>şi</w:t>
      </w:r>
      <w:proofErr w:type="spellEnd"/>
      <w:r w:rsidR="00E17BAA" w:rsidRPr="006A69B0">
        <w:rPr>
          <w:b/>
          <w:bCs/>
          <w:u w:val="single"/>
          <w:lang w:val="es-PE"/>
        </w:rPr>
        <w:t xml:space="preserve"> </w:t>
      </w:r>
      <w:proofErr w:type="spellStart"/>
      <w:r w:rsidR="00E17BAA" w:rsidRPr="006A69B0">
        <w:rPr>
          <w:b/>
          <w:bCs/>
          <w:u w:val="single"/>
          <w:lang w:val="es-PE"/>
        </w:rPr>
        <w:t>Dunăre</w:t>
      </w:r>
      <w:proofErr w:type="spellEnd"/>
      <w:r w:rsidR="00E17BAA" w:rsidRPr="006A69B0">
        <w:rPr>
          <w:b/>
          <w:bCs/>
          <w:u w:val="single"/>
          <w:lang w:val="es-PE"/>
        </w:rPr>
        <w:t xml:space="preserve"> din </w:t>
      </w:r>
      <w:r w:rsidR="00F83819" w:rsidRPr="006A69B0">
        <w:rPr>
          <w:b/>
          <w:bCs/>
          <w:u w:val="single"/>
          <w:lang w:val="es-PE"/>
        </w:rPr>
        <w:t>2</w:t>
      </w:r>
      <w:r w:rsidR="003613F4" w:rsidRPr="006A69B0">
        <w:rPr>
          <w:b/>
          <w:bCs/>
          <w:u w:val="single"/>
          <w:lang w:val="es-PE"/>
        </w:rPr>
        <w:t>5</w:t>
      </w:r>
      <w:r w:rsidR="00E17BAA" w:rsidRPr="006A69B0">
        <w:rPr>
          <w:b/>
          <w:bCs/>
          <w:u w:val="single"/>
          <w:lang w:val="es-PE"/>
        </w:rPr>
        <w:t>.06</w:t>
      </w:r>
      <w:r w:rsidRPr="006A69B0">
        <w:rPr>
          <w:b/>
          <w:bCs/>
          <w:u w:val="single"/>
          <w:lang w:val="es-PE"/>
        </w:rPr>
        <w:t>.2018, ora 7.00</w:t>
      </w:r>
    </w:p>
    <w:p w14:paraId="5E86BD5B" w14:textId="77777777" w:rsidR="0066789E" w:rsidRPr="006A69B0" w:rsidRDefault="00C02271" w:rsidP="003D13A9">
      <w:pPr>
        <w:spacing w:after="0" w:line="240" w:lineRule="auto"/>
        <w:rPr>
          <w:b/>
          <w:bCs/>
          <w:u w:val="single"/>
          <w:lang w:val="es-PE"/>
        </w:rPr>
      </w:pPr>
      <w:r w:rsidRPr="006A69B0">
        <w:rPr>
          <w:b/>
          <w:bCs/>
          <w:u w:val="single"/>
          <w:lang w:val="es-PE"/>
        </w:rPr>
        <w:t>RÂURI</w:t>
      </w:r>
    </w:p>
    <w:p w14:paraId="721B32C8" w14:textId="77777777" w:rsidR="00B04C01" w:rsidRPr="006A69B0" w:rsidRDefault="00B04C01" w:rsidP="004B1986">
      <w:pPr>
        <w:spacing w:after="0" w:line="240" w:lineRule="auto"/>
        <w:ind w:left="0"/>
        <w:rPr>
          <w:b/>
          <w:bCs/>
          <w:lang w:val="ro-RO"/>
        </w:rPr>
      </w:pPr>
    </w:p>
    <w:p w14:paraId="187823FC" w14:textId="77777777" w:rsidR="000126C6" w:rsidRPr="006A69B0" w:rsidRDefault="000126C6" w:rsidP="000126C6">
      <w:pPr>
        <w:ind w:firstLine="459"/>
        <w:rPr>
          <w:color w:val="FF0000"/>
          <w:sz w:val="24"/>
          <w:szCs w:val="24"/>
        </w:rPr>
      </w:pPr>
      <w:proofErr w:type="spellStart"/>
      <w:r w:rsidRPr="006A69B0">
        <w:rPr>
          <w:b/>
        </w:rPr>
        <w:t>Debitele</w:t>
      </w:r>
      <w:proofErr w:type="spellEnd"/>
      <w:r w:rsidRPr="006A69B0">
        <w:rPr>
          <w:b/>
        </w:rPr>
        <w:t xml:space="preserve"> au </w:t>
      </w:r>
      <w:proofErr w:type="spellStart"/>
      <w:r w:rsidRPr="006A69B0">
        <w:rPr>
          <w:b/>
        </w:rPr>
        <w:t>fost</w:t>
      </w:r>
      <w:proofErr w:type="spellEnd"/>
      <w:r w:rsidRPr="006A69B0">
        <w:rPr>
          <w:b/>
        </w:rPr>
        <w:t xml:space="preserve"> </w:t>
      </w:r>
      <w:proofErr w:type="spellStart"/>
      <w:r w:rsidRPr="006A69B0">
        <w:rPr>
          <w:b/>
        </w:rPr>
        <w:t>în</w:t>
      </w:r>
      <w:proofErr w:type="spellEnd"/>
      <w:r w:rsidRPr="006A69B0">
        <w:rPr>
          <w:b/>
        </w:rPr>
        <w:t xml:space="preserve"> general </w:t>
      </w:r>
      <w:proofErr w:type="spellStart"/>
      <w:r w:rsidRPr="006A69B0">
        <w:rPr>
          <w:b/>
        </w:rPr>
        <w:t>în</w:t>
      </w:r>
      <w:proofErr w:type="spellEnd"/>
      <w:r w:rsidRPr="006A69B0">
        <w:rPr>
          <w:b/>
        </w:rPr>
        <w:t xml:space="preserve"> </w:t>
      </w:r>
      <w:proofErr w:type="spellStart"/>
      <w:r w:rsidRPr="006A69B0">
        <w:rPr>
          <w:b/>
        </w:rPr>
        <w:t>scădere</w:t>
      </w:r>
      <w:proofErr w:type="spellEnd"/>
      <w:r w:rsidRPr="006A69B0">
        <w:t xml:space="preserve">, </w:t>
      </w:r>
      <w:proofErr w:type="spellStart"/>
      <w:r w:rsidRPr="006A69B0">
        <w:t>exceptând</w:t>
      </w:r>
      <w:proofErr w:type="spellEnd"/>
      <w:r w:rsidRPr="006A69B0">
        <w:t xml:space="preserve"> </w:t>
      </w:r>
      <w:proofErr w:type="spellStart"/>
      <w:r w:rsidRPr="006A69B0">
        <w:t>cursurile</w:t>
      </w:r>
      <w:proofErr w:type="spellEnd"/>
      <w:r w:rsidRPr="006A69B0">
        <w:t xml:space="preserve"> </w:t>
      </w:r>
      <w:proofErr w:type="spellStart"/>
      <w:r w:rsidRPr="006A69B0">
        <w:t>inferioare</w:t>
      </w:r>
      <w:proofErr w:type="spellEnd"/>
      <w:r w:rsidRPr="006A69B0">
        <w:t xml:space="preserve"> ale </w:t>
      </w:r>
      <w:proofErr w:type="spellStart"/>
      <w:r w:rsidRPr="006A69B0">
        <w:t>Someșului</w:t>
      </w:r>
      <w:proofErr w:type="spellEnd"/>
      <w:r w:rsidRPr="006A69B0">
        <w:t xml:space="preserve">, </w:t>
      </w:r>
      <w:proofErr w:type="spellStart"/>
      <w:r w:rsidRPr="006A69B0">
        <w:t>Crișului</w:t>
      </w:r>
      <w:proofErr w:type="spellEnd"/>
      <w:r w:rsidRPr="006A69B0">
        <w:t xml:space="preserve"> </w:t>
      </w:r>
      <w:proofErr w:type="spellStart"/>
      <w:r w:rsidRPr="006A69B0">
        <w:t>Negru</w:t>
      </w:r>
      <w:proofErr w:type="spellEnd"/>
      <w:r w:rsidRPr="006A69B0">
        <w:t xml:space="preserve">, </w:t>
      </w:r>
      <w:proofErr w:type="spellStart"/>
      <w:r w:rsidRPr="006A69B0">
        <w:t>Buzăului</w:t>
      </w:r>
      <w:proofErr w:type="spellEnd"/>
      <w:r w:rsidRPr="006A69B0">
        <w:t xml:space="preserve">, Rm. </w:t>
      </w:r>
      <w:proofErr w:type="spellStart"/>
      <w:r w:rsidRPr="006A69B0">
        <w:t>Sărat</w:t>
      </w:r>
      <w:proofErr w:type="spellEnd"/>
      <w:r w:rsidRPr="006A69B0">
        <w:t xml:space="preserve">, </w:t>
      </w:r>
      <w:proofErr w:type="spellStart"/>
      <w:r w:rsidRPr="006A69B0">
        <w:t>Putnei</w:t>
      </w:r>
      <w:proofErr w:type="spellEnd"/>
      <w:r w:rsidRPr="006A69B0">
        <w:t xml:space="preserve">, </w:t>
      </w:r>
      <w:proofErr w:type="spellStart"/>
      <w:r w:rsidRPr="006A69B0">
        <w:t>Trotușului</w:t>
      </w:r>
      <w:proofErr w:type="spellEnd"/>
      <w:r w:rsidRPr="006A69B0">
        <w:t xml:space="preserve">, </w:t>
      </w:r>
      <w:proofErr w:type="spellStart"/>
      <w:r w:rsidRPr="006A69B0">
        <w:t>Bistriței</w:t>
      </w:r>
      <w:proofErr w:type="spellEnd"/>
      <w:r w:rsidRPr="006A69B0">
        <w:t xml:space="preserve">, </w:t>
      </w:r>
      <w:proofErr w:type="spellStart"/>
      <w:r w:rsidRPr="006A69B0">
        <w:t>Moldovei</w:t>
      </w:r>
      <w:proofErr w:type="spellEnd"/>
      <w:r w:rsidRPr="006A69B0">
        <w:t xml:space="preserve">, </w:t>
      </w:r>
      <w:proofErr w:type="spellStart"/>
      <w:r w:rsidRPr="006A69B0">
        <w:t>Sucevei</w:t>
      </w:r>
      <w:proofErr w:type="spellEnd"/>
      <w:r w:rsidRPr="006A69B0">
        <w:t xml:space="preserve"> </w:t>
      </w:r>
      <w:proofErr w:type="spellStart"/>
      <w:r w:rsidRPr="006A69B0">
        <w:t>și</w:t>
      </w:r>
      <w:proofErr w:type="spellEnd"/>
      <w:r w:rsidRPr="006A69B0">
        <w:t xml:space="preserve"> </w:t>
      </w:r>
      <w:proofErr w:type="spellStart"/>
      <w:r w:rsidRPr="006A69B0">
        <w:t>Siretului</w:t>
      </w:r>
      <w:proofErr w:type="spellEnd"/>
      <w:r w:rsidRPr="006A69B0">
        <w:t xml:space="preserve"> </w:t>
      </w:r>
      <w:proofErr w:type="spellStart"/>
      <w:r w:rsidRPr="006A69B0">
        <w:t>și</w:t>
      </w:r>
      <w:proofErr w:type="spellEnd"/>
      <w:r w:rsidRPr="006A69B0">
        <w:t xml:space="preserve"> </w:t>
      </w:r>
      <w:proofErr w:type="spellStart"/>
      <w:r w:rsidRPr="006A69B0">
        <w:t>cursurile</w:t>
      </w:r>
      <w:proofErr w:type="spellEnd"/>
      <w:r w:rsidRPr="006A69B0">
        <w:t xml:space="preserve"> </w:t>
      </w:r>
      <w:proofErr w:type="spellStart"/>
      <w:r w:rsidRPr="006A69B0">
        <w:t>mijlocii</w:t>
      </w:r>
      <w:proofErr w:type="spellEnd"/>
      <w:r w:rsidRPr="006A69B0">
        <w:t xml:space="preserve"> </w:t>
      </w:r>
      <w:proofErr w:type="spellStart"/>
      <w:r w:rsidRPr="006A69B0">
        <w:t>și</w:t>
      </w:r>
      <w:proofErr w:type="spellEnd"/>
      <w:r w:rsidRPr="006A69B0">
        <w:t xml:space="preserve"> </w:t>
      </w:r>
      <w:proofErr w:type="spellStart"/>
      <w:r w:rsidRPr="006A69B0">
        <w:t>inferioare</w:t>
      </w:r>
      <w:proofErr w:type="spellEnd"/>
      <w:r w:rsidRPr="006A69B0">
        <w:t xml:space="preserve"> ale </w:t>
      </w:r>
      <w:proofErr w:type="spellStart"/>
      <w:r w:rsidRPr="006A69B0">
        <w:t>Mureșului</w:t>
      </w:r>
      <w:proofErr w:type="spellEnd"/>
      <w:r w:rsidRPr="006A69B0">
        <w:t xml:space="preserve">, </w:t>
      </w:r>
      <w:proofErr w:type="spellStart"/>
      <w:r w:rsidRPr="006A69B0">
        <w:t>Oltului</w:t>
      </w:r>
      <w:proofErr w:type="spellEnd"/>
      <w:r w:rsidRPr="006A69B0">
        <w:t xml:space="preserve"> </w:t>
      </w:r>
      <w:proofErr w:type="spellStart"/>
      <w:r w:rsidRPr="006A69B0">
        <w:t>și</w:t>
      </w:r>
      <w:proofErr w:type="spellEnd"/>
      <w:r w:rsidRPr="006A69B0">
        <w:t xml:space="preserve"> </w:t>
      </w:r>
      <w:proofErr w:type="spellStart"/>
      <w:r w:rsidRPr="006A69B0">
        <w:t>Ialomiței</w:t>
      </w:r>
      <w:proofErr w:type="spellEnd"/>
      <w:r w:rsidRPr="006A69B0">
        <w:t xml:space="preserve">, </w:t>
      </w:r>
      <w:proofErr w:type="spellStart"/>
      <w:r w:rsidRPr="006A69B0">
        <w:t>unde</w:t>
      </w:r>
      <w:proofErr w:type="spellEnd"/>
      <w:r w:rsidRPr="006A69B0">
        <w:t xml:space="preserve"> au </w:t>
      </w:r>
      <w:proofErr w:type="spellStart"/>
      <w:r w:rsidRPr="006A69B0">
        <w:t>fost</w:t>
      </w:r>
      <w:proofErr w:type="spellEnd"/>
      <w:r w:rsidRPr="006A69B0">
        <w:t xml:space="preserve"> </w:t>
      </w:r>
      <w:proofErr w:type="spellStart"/>
      <w:r w:rsidRPr="006A69B0">
        <w:t>în</w:t>
      </w:r>
      <w:proofErr w:type="spellEnd"/>
      <w:r w:rsidRPr="006A69B0">
        <w:t xml:space="preserve"> </w:t>
      </w:r>
      <w:proofErr w:type="spellStart"/>
      <w:r w:rsidRPr="006A69B0">
        <w:t>creștere</w:t>
      </w:r>
      <w:proofErr w:type="spellEnd"/>
      <w:r w:rsidRPr="006A69B0">
        <w:t xml:space="preserve"> </w:t>
      </w:r>
      <w:proofErr w:type="spellStart"/>
      <w:r w:rsidRPr="006A69B0">
        <w:t>prin</w:t>
      </w:r>
      <w:proofErr w:type="spellEnd"/>
      <w:r w:rsidRPr="006A69B0">
        <w:t xml:space="preserve"> </w:t>
      </w:r>
      <w:proofErr w:type="spellStart"/>
      <w:r w:rsidRPr="006A69B0">
        <w:t>propagare</w:t>
      </w:r>
      <w:proofErr w:type="spellEnd"/>
      <w:r w:rsidRPr="006A69B0">
        <w:t xml:space="preserve">. Pe </w:t>
      </w:r>
      <w:proofErr w:type="spellStart"/>
      <w:r w:rsidRPr="006A69B0">
        <w:t>râurile</w:t>
      </w:r>
      <w:proofErr w:type="spellEnd"/>
      <w:r w:rsidRPr="006A69B0">
        <w:t xml:space="preserve"> din </w:t>
      </w:r>
      <w:proofErr w:type="spellStart"/>
      <w:r w:rsidRPr="006A69B0">
        <w:t>bazinul</w:t>
      </w:r>
      <w:proofErr w:type="spellEnd"/>
      <w:r w:rsidRPr="006A69B0">
        <w:t xml:space="preserve"> </w:t>
      </w:r>
      <w:proofErr w:type="spellStart"/>
      <w:r w:rsidRPr="006A69B0">
        <w:t>Bârladului</w:t>
      </w:r>
      <w:proofErr w:type="spellEnd"/>
      <w:r w:rsidRPr="006A69B0">
        <w:t xml:space="preserve">, </w:t>
      </w:r>
      <w:proofErr w:type="spellStart"/>
      <w:r w:rsidRPr="006A69B0">
        <w:t>bazinul</w:t>
      </w:r>
      <w:proofErr w:type="spellEnd"/>
      <w:r w:rsidRPr="006A69B0">
        <w:t xml:space="preserve"> inferior al </w:t>
      </w:r>
      <w:proofErr w:type="spellStart"/>
      <w:r w:rsidRPr="006A69B0">
        <w:t>Prutului</w:t>
      </w:r>
      <w:proofErr w:type="spellEnd"/>
      <w:r w:rsidRPr="006A69B0">
        <w:t xml:space="preserve"> </w:t>
      </w:r>
      <w:proofErr w:type="spellStart"/>
      <w:r w:rsidRPr="006A69B0">
        <w:t>și</w:t>
      </w:r>
      <w:proofErr w:type="spellEnd"/>
      <w:r w:rsidRPr="006A69B0">
        <w:t xml:space="preserve"> din Dobrogea, </w:t>
      </w:r>
      <w:proofErr w:type="spellStart"/>
      <w:r w:rsidRPr="006A69B0">
        <w:t>debitele</w:t>
      </w:r>
      <w:proofErr w:type="spellEnd"/>
      <w:r w:rsidRPr="006A69B0">
        <w:t xml:space="preserve"> au </w:t>
      </w:r>
      <w:proofErr w:type="spellStart"/>
      <w:r w:rsidRPr="006A69B0">
        <w:t>fost</w:t>
      </w:r>
      <w:proofErr w:type="spellEnd"/>
      <w:r w:rsidRPr="006A69B0">
        <w:t xml:space="preserve"> </w:t>
      </w:r>
      <w:proofErr w:type="spellStart"/>
      <w:r w:rsidRPr="006A69B0">
        <w:t>relativ</w:t>
      </w:r>
      <w:proofErr w:type="spellEnd"/>
      <w:r w:rsidRPr="006A69B0">
        <w:t xml:space="preserve"> </w:t>
      </w:r>
      <w:proofErr w:type="spellStart"/>
      <w:r w:rsidRPr="006A69B0">
        <w:t>staționare</w:t>
      </w:r>
      <w:proofErr w:type="spellEnd"/>
      <w:r w:rsidRPr="006A69B0">
        <w:t>.</w:t>
      </w:r>
    </w:p>
    <w:p w14:paraId="540941CE" w14:textId="77777777" w:rsidR="000126C6" w:rsidRPr="006A69B0" w:rsidRDefault="000126C6" w:rsidP="000126C6">
      <w:pPr>
        <w:ind w:firstLine="720"/>
      </w:pPr>
      <w:r w:rsidRPr="006A69B0">
        <w:t xml:space="preserve">Se </w:t>
      </w:r>
      <w:proofErr w:type="spellStart"/>
      <w:r w:rsidRPr="006A69B0">
        <w:t>situează</w:t>
      </w:r>
      <w:proofErr w:type="spellEnd"/>
      <w:r w:rsidRPr="006A69B0">
        <w:t xml:space="preserve"> </w:t>
      </w:r>
      <w:proofErr w:type="spellStart"/>
      <w:r w:rsidRPr="006A69B0">
        <w:t>peste</w:t>
      </w:r>
      <w:proofErr w:type="spellEnd"/>
      <w:r w:rsidRPr="006A69B0">
        <w:t xml:space="preserve"> </w:t>
      </w:r>
      <w:r w:rsidRPr="006A69B0">
        <w:rPr>
          <w:b/>
        </w:rPr>
        <w:t>COTA DE ATENȚIE,</w:t>
      </w:r>
      <w:r w:rsidRPr="006A69B0">
        <w:t xml:space="preserve"> </w:t>
      </w:r>
      <w:proofErr w:type="spellStart"/>
      <w:r w:rsidRPr="006A69B0">
        <w:t>prin</w:t>
      </w:r>
      <w:proofErr w:type="spellEnd"/>
      <w:r w:rsidRPr="006A69B0">
        <w:t xml:space="preserve"> </w:t>
      </w:r>
      <w:proofErr w:type="spellStart"/>
      <w:r w:rsidRPr="006A69B0">
        <w:t>propagare</w:t>
      </w:r>
      <w:proofErr w:type="spellEnd"/>
      <w:r w:rsidRPr="006A69B0">
        <w:t xml:space="preserve">, </w:t>
      </w:r>
      <w:proofErr w:type="spellStart"/>
      <w:r w:rsidRPr="006A69B0">
        <w:t>râul</w:t>
      </w:r>
      <w:proofErr w:type="spellEnd"/>
      <w:r w:rsidRPr="006A69B0">
        <w:t xml:space="preserve"> </w:t>
      </w:r>
      <w:proofErr w:type="spellStart"/>
      <w:r w:rsidRPr="006A69B0">
        <w:t>Moravița</w:t>
      </w:r>
      <w:proofErr w:type="spellEnd"/>
      <w:r w:rsidRPr="006A69B0">
        <w:t xml:space="preserve"> la </w:t>
      </w:r>
      <w:proofErr w:type="spellStart"/>
      <w:r w:rsidRPr="006A69B0">
        <w:t>stația</w:t>
      </w:r>
      <w:proofErr w:type="spellEnd"/>
      <w:r w:rsidRPr="006A69B0">
        <w:t xml:space="preserve"> </w:t>
      </w:r>
      <w:proofErr w:type="spellStart"/>
      <w:r w:rsidRPr="006A69B0">
        <w:t>hidrometrică</w:t>
      </w:r>
      <w:proofErr w:type="spellEnd"/>
      <w:r w:rsidRPr="006A69B0">
        <w:t xml:space="preserve"> </w:t>
      </w:r>
      <w:proofErr w:type="spellStart"/>
      <w:r w:rsidRPr="006A69B0">
        <w:t>Moravița</w:t>
      </w:r>
      <w:proofErr w:type="spellEnd"/>
      <w:r w:rsidRPr="006A69B0">
        <w:t xml:space="preserve"> (250+12)-jud.TM.</w:t>
      </w:r>
      <w:r w:rsidRPr="006A69B0">
        <w:tab/>
      </w:r>
    </w:p>
    <w:p w14:paraId="022E4BB7" w14:textId="77777777" w:rsidR="004B796A" w:rsidRPr="006A69B0" w:rsidRDefault="000126C6" w:rsidP="000126C6">
      <w:pPr>
        <w:spacing w:after="0" w:line="240" w:lineRule="auto"/>
        <w:ind w:left="1699"/>
        <w:rPr>
          <w:b/>
        </w:rPr>
      </w:pPr>
      <w:r w:rsidRPr="006A69B0">
        <w:rPr>
          <w:color w:val="FF0000"/>
        </w:rPr>
        <w:tab/>
      </w:r>
      <w:proofErr w:type="spellStart"/>
      <w:r w:rsidRPr="006A69B0">
        <w:t>Debitele</w:t>
      </w:r>
      <w:proofErr w:type="spellEnd"/>
      <w:r w:rsidRPr="006A69B0">
        <w:t xml:space="preserve"> se </w:t>
      </w:r>
      <w:proofErr w:type="spellStart"/>
      <w:r w:rsidRPr="006A69B0">
        <w:t>situează</w:t>
      </w:r>
      <w:proofErr w:type="spellEnd"/>
      <w:r w:rsidRPr="006A69B0">
        <w:t xml:space="preserve"> </w:t>
      </w:r>
      <w:proofErr w:type="spellStart"/>
      <w:r w:rsidRPr="006A69B0">
        <w:t>în</w:t>
      </w:r>
      <w:proofErr w:type="spellEnd"/>
      <w:r w:rsidRPr="006A69B0">
        <w:t xml:space="preserve"> general la </w:t>
      </w:r>
      <w:proofErr w:type="spellStart"/>
      <w:r w:rsidRPr="006A69B0">
        <w:t>valori</w:t>
      </w:r>
      <w:proofErr w:type="spellEnd"/>
      <w:r w:rsidRPr="006A69B0">
        <w:t xml:space="preserve"> </w:t>
      </w:r>
      <w:proofErr w:type="spellStart"/>
      <w:r w:rsidRPr="006A69B0">
        <w:t>cuprinse</w:t>
      </w:r>
      <w:proofErr w:type="spellEnd"/>
      <w:r w:rsidRPr="006A69B0">
        <w:t xml:space="preserve"> </w:t>
      </w:r>
      <w:proofErr w:type="spellStart"/>
      <w:r w:rsidRPr="006A69B0">
        <w:t>între</w:t>
      </w:r>
      <w:proofErr w:type="spellEnd"/>
      <w:r w:rsidRPr="006A69B0">
        <w:t xml:space="preserve"> 30-90% din </w:t>
      </w:r>
      <w:proofErr w:type="spellStart"/>
      <w:r w:rsidRPr="006A69B0">
        <w:t>mediile</w:t>
      </w:r>
      <w:proofErr w:type="spellEnd"/>
      <w:r w:rsidRPr="006A69B0">
        <w:t xml:space="preserve"> </w:t>
      </w:r>
      <w:proofErr w:type="spellStart"/>
      <w:r w:rsidRPr="006A69B0">
        <w:t>multianuale</w:t>
      </w:r>
      <w:proofErr w:type="spellEnd"/>
      <w:r w:rsidRPr="006A69B0">
        <w:t xml:space="preserve"> </w:t>
      </w:r>
      <w:proofErr w:type="spellStart"/>
      <w:r w:rsidRPr="006A69B0">
        <w:t>lunare</w:t>
      </w:r>
      <w:proofErr w:type="spellEnd"/>
      <w:r w:rsidRPr="006A69B0">
        <w:t xml:space="preserve">, </w:t>
      </w:r>
      <w:proofErr w:type="spellStart"/>
      <w:r w:rsidRPr="006A69B0">
        <w:t>mai</w:t>
      </w:r>
      <w:proofErr w:type="spellEnd"/>
      <w:r w:rsidRPr="006A69B0">
        <w:t xml:space="preserve"> </w:t>
      </w:r>
      <w:proofErr w:type="spellStart"/>
      <w:r w:rsidRPr="006A69B0">
        <w:t>mari</w:t>
      </w:r>
      <w:proofErr w:type="spellEnd"/>
      <w:r w:rsidRPr="006A69B0">
        <w:t xml:space="preserve"> (</w:t>
      </w:r>
      <w:proofErr w:type="spellStart"/>
      <w:r w:rsidRPr="006A69B0">
        <w:t>peste</w:t>
      </w:r>
      <w:proofErr w:type="spellEnd"/>
      <w:r w:rsidRPr="006A69B0">
        <w:t xml:space="preserve"> 100% din </w:t>
      </w:r>
      <w:proofErr w:type="spellStart"/>
      <w:r w:rsidRPr="006A69B0">
        <w:t>normalele</w:t>
      </w:r>
      <w:proofErr w:type="spellEnd"/>
      <w:r w:rsidRPr="006A69B0">
        <w:t xml:space="preserve"> </w:t>
      </w:r>
      <w:proofErr w:type="spellStart"/>
      <w:r w:rsidRPr="006A69B0">
        <w:t>lunare</w:t>
      </w:r>
      <w:proofErr w:type="spellEnd"/>
      <w:r w:rsidRPr="006A69B0">
        <w:t xml:space="preserve">) pe </w:t>
      </w:r>
      <w:proofErr w:type="spellStart"/>
      <w:r w:rsidRPr="006A69B0">
        <w:t>râurile</w:t>
      </w:r>
      <w:proofErr w:type="spellEnd"/>
      <w:r w:rsidRPr="006A69B0">
        <w:t xml:space="preserve"> din </w:t>
      </w:r>
      <w:proofErr w:type="spellStart"/>
      <w:r w:rsidRPr="006A69B0">
        <w:t>bazinele</w:t>
      </w:r>
      <w:proofErr w:type="spellEnd"/>
      <w:r w:rsidRPr="006A69B0">
        <w:t xml:space="preserve"> </w:t>
      </w:r>
      <w:proofErr w:type="spellStart"/>
      <w:r w:rsidRPr="006A69B0">
        <w:t>hidrografice</w:t>
      </w:r>
      <w:proofErr w:type="spellEnd"/>
      <w:r w:rsidRPr="006A69B0">
        <w:t xml:space="preserve">: </w:t>
      </w:r>
      <w:proofErr w:type="spellStart"/>
      <w:r w:rsidRPr="006A69B0">
        <w:t>Vișeu</w:t>
      </w:r>
      <w:proofErr w:type="spellEnd"/>
      <w:r w:rsidRPr="006A69B0">
        <w:t xml:space="preserve">, </w:t>
      </w:r>
      <w:proofErr w:type="spellStart"/>
      <w:r w:rsidRPr="006A69B0">
        <w:t>Iza</w:t>
      </w:r>
      <w:proofErr w:type="spellEnd"/>
      <w:r w:rsidRPr="006A69B0">
        <w:t xml:space="preserve">, </w:t>
      </w:r>
      <w:proofErr w:type="spellStart"/>
      <w:r w:rsidRPr="006A69B0">
        <w:t>Crișul</w:t>
      </w:r>
      <w:proofErr w:type="spellEnd"/>
      <w:r w:rsidRPr="006A69B0">
        <w:t xml:space="preserve"> </w:t>
      </w:r>
      <w:proofErr w:type="spellStart"/>
      <w:r w:rsidRPr="006A69B0">
        <w:t>Repede</w:t>
      </w:r>
      <w:proofErr w:type="spellEnd"/>
      <w:r w:rsidRPr="006A69B0">
        <w:t xml:space="preserve">, Mureș, Bega </w:t>
      </w:r>
      <w:proofErr w:type="spellStart"/>
      <w:r w:rsidRPr="006A69B0">
        <w:t>Veche</w:t>
      </w:r>
      <w:proofErr w:type="spellEnd"/>
      <w:r w:rsidRPr="006A69B0">
        <w:t xml:space="preserve">, </w:t>
      </w:r>
      <w:proofErr w:type="spellStart"/>
      <w:r w:rsidRPr="006A69B0">
        <w:t>Timiș</w:t>
      </w:r>
      <w:proofErr w:type="spellEnd"/>
      <w:r w:rsidRPr="006A69B0">
        <w:t xml:space="preserve">, </w:t>
      </w:r>
      <w:proofErr w:type="spellStart"/>
      <w:r w:rsidRPr="006A69B0">
        <w:t>Bârzava</w:t>
      </w:r>
      <w:proofErr w:type="spellEnd"/>
      <w:r w:rsidRPr="006A69B0">
        <w:t xml:space="preserve">, </w:t>
      </w:r>
      <w:proofErr w:type="spellStart"/>
      <w:r w:rsidRPr="006A69B0">
        <w:t>Moravița</w:t>
      </w:r>
      <w:proofErr w:type="spellEnd"/>
      <w:r w:rsidRPr="006A69B0">
        <w:t xml:space="preserve">, </w:t>
      </w:r>
      <w:proofErr w:type="spellStart"/>
      <w:r w:rsidRPr="006A69B0">
        <w:t>Caraș</w:t>
      </w:r>
      <w:proofErr w:type="spellEnd"/>
      <w:r w:rsidRPr="006A69B0">
        <w:t xml:space="preserve">, Jiu, </w:t>
      </w:r>
      <w:proofErr w:type="spellStart"/>
      <w:r w:rsidRPr="006A69B0">
        <w:t>Suceava</w:t>
      </w:r>
      <w:proofErr w:type="spellEnd"/>
      <w:r w:rsidRPr="006A69B0">
        <w:t xml:space="preserve">, Moldova, </w:t>
      </w:r>
      <w:proofErr w:type="spellStart"/>
      <w:r w:rsidRPr="006A69B0">
        <w:t>Bistriţa</w:t>
      </w:r>
      <w:proofErr w:type="spellEnd"/>
      <w:r w:rsidRPr="006A69B0">
        <w:t xml:space="preserve">, </w:t>
      </w:r>
      <w:proofErr w:type="spellStart"/>
      <w:r w:rsidRPr="006A69B0">
        <w:t>bazinul</w:t>
      </w:r>
      <w:proofErr w:type="spellEnd"/>
      <w:r w:rsidRPr="006A69B0">
        <w:t xml:space="preserve"> superior </w:t>
      </w:r>
      <w:proofErr w:type="spellStart"/>
      <w:r w:rsidRPr="006A69B0">
        <w:t>și</w:t>
      </w:r>
      <w:proofErr w:type="spellEnd"/>
      <w:r w:rsidRPr="006A69B0">
        <w:t xml:space="preserve"> </w:t>
      </w:r>
      <w:proofErr w:type="spellStart"/>
      <w:r w:rsidRPr="006A69B0">
        <w:t>mijlociu</w:t>
      </w:r>
      <w:proofErr w:type="spellEnd"/>
      <w:r w:rsidRPr="006A69B0">
        <w:t xml:space="preserve"> al </w:t>
      </w:r>
      <w:proofErr w:type="spellStart"/>
      <w:r w:rsidRPr="006A69B0">
        <w:t>Someșului</w:t>
      </w:r>
      <w:proofErr w:type="spellEnd"/>
      <w:r w:rsidRPr="006A69B0">
        <w:t xml:space="preserve">, </w:t>
      </w:r>
      <w:proofErr w:type="spellStart"/>
      <w:r w:rsidRPr="006A69B0">
        <w:t>bazinele</w:t>
      </w:r>
      <w:proofErr w:type="spellEnd"/>
      <w:r w:rsidRPr="006A69B0">
        <w:t xml:space="preserve"> </w:t>
      </w:r>
      <w:proofErr w:type="spellStart"/>
      <w:r w:rsidRPr="006A69B0">
        <w:t>superioare</w:t>
      </w:r>
      <w:proofErr w:type="spellEnd"/>
      <w:r w:rsidRPr="006A69B0">
        <w:t xml:space="preserve"> ale </w:t>
      </w:r>
      <w:proofErr w:type="spellStart"/>
      <w:r w:rsidRPr="006A69B0">
        <w:t>Ialomiței</w:t>
      </w:r>
      <w:proofErr w:type="spellEnd"/>
      <w:r w:rsidRPr="006A69B0">
        <w:t xml:space="preserve"> </w:t>
      </w:r>
      <w:proofErr w:type="spellStart"/>
      <w:r w:rsidRPr="006A69B0">
        <w:t>și</w:t>
      </w:r>
      <w:proofErr w:type="spellEnd"/>
      <w:r w:rsidRPr="006A69B0">
        <w:t xml:space="preserve"> </w:t>
      </w:r>
      <w:proofErr w:type="spellStart"/>
      <w:r w:rsidRPr="006A69B0">
        <w:t>Trotușului</w:t>
      </w:r>
      <w:proofErr w:type="spellEnd"/>
      <w:r w:rsidRPr="006A69B0">
        <w:t xml:space="preserve">, </w:t>
      </w:r>
      <w:proofErr w:type="spellStart"/>
      <w:r w:rsidRPr="006A69B0">
        <w:t>cursul</w:t>
      </w:r>
      <w:proofErr w:type="spellEnd"/>
      <w:r w:rsidRPr="006A69B0">
        <w:t xml:space="preserve"> inferior al </w:t>
      </w:r>
      <w:proofErr w:type="spellStart"/>
      <w:r w:rsidRPr="006A69B0">
        <w:t>Putnei</w:t>
      </w:r>
      <w:proofErr w:type="spellEnd"/>
      <w:r w:rsidRPr="006A69B0">
        <w:t xml:space="preserve">, </w:t>
      </w:r>
      <w:proofErr w:type="spellStart"/>
      <w:r w:rsidRPr="006A69B0">
        <w:t>unii</w:t>
      </w:r>
      <w:proofErr w:type="spellEnd"/>
      <w:r w:rsidRPr="006A69B0">
        <w:t xml:space="preserve"> </w:t>
      </w:r>
      <w:proofErr w:type="spellStart"/>
      <w:r w:rsidRPr="006A69B0">
        <w:t>afluenți</w:t>
      </w:r>
      <w:proofErr w:type="spellEnd"/>
      <w:r w:rsidRPr="006A69B0">
        <w:t xml:space="preserve"> ai </w:t>
      </w:r>
      <w:proofErr w:type="spellStart"/>
      <w:r w:rsidRPr="006A69B0">
        <w:t>Oltului</w:t>
      </w:r>
      <w:proofErr w:type="spellEnd"/>
      <w:r w:rsidRPr="006A69B0">
        <w:t xml:space="preserve"> (</w:t>
      </w:r>
      <w:proofErr w:type="spellStart"/>
      <w:r w:rsidRPr="006A69B0">
        <w:t>Mădăraş</w:t>
      </w:r>
      <w:proofErr w:type="spellEnd"/>
      <w:r w:rsidRPr="006A69B0">
        <w:t xml:space="preserve">, </w:t>
      </w:r>
      <w:proofErr w:type="spellStart"/>
      <w:r w:rsidRPr="006A69B0">
        <w:t>Caşin</w:t>
      </w:r>
      <w:proofErr w:type="spellEnd"/>
      <w:r w:rsidRPr="006A69B0">
        <w:t xml:space="preserve">, </w:t>
      </w:r>
      <w:proofErr w:type="spellStart"/>
      <w:r w:rsidRPr="006A69B0">
        <w:t>Cârţişoara</w:t>
      </w:r>
      <w:proofErr w:type="spellEnd"/>
      <w:r w:rsidRPr="006A69B0">
        <w:t xml:space="preserve">, </w:t>
      </w:r>
      <w:proofErr w:type="spellStart"/>
      <w:r w:rsidRPr="006A69B0">
        <w:t>Porumbacu</w:t>
      </w:r>
      <w:proofErr w:type="spellEnd"/>
      <w:r w:rsidRPr="006A69B0">
        <w:t xml:space="preserve">, </w:t>
      </w:r>
      <w:proofErr w:type="spellStart"/>
      <w:r w:rsidRPr="006A69B0">
        <w:t>Cibin</w:t>
      </w:r>
      <w:proofErr w:type="spellEnd"/>
      <w:r w:rsidRPr="006A69B0">
        <w:t xml:space="preserve">, </w:t>
      </w:r>
      <w:proofErr w:type="spellStart"/>
      <w:r w:rsidRPr="006A69B0">
        <w:t>Olăneşti</w:t>
      </w:r>
      <w:proofErr w:type="spellEnd"/>
      <w:r w:rsidRPr="006A69B0">
        <w:t xml:space="preserve">, </w:t>
      </w:r>
      <w:proofErr w:type="spellStart"/>
      <w:r w:rsidRPr="006A69B0">
        <w:t>Bistriţa</w:t>
      </w:r>
      <w:proofErr w:type="spellEnd"/>
      <w:r w:rsidRPr="006A69B0">
        <w:t xml:space="preserve">, </w:t>
      </w:r>
      <w:proofErr w:type="spellStart"/>
      <w:r w:rsidRPr="006A69B0">
        <w:t>Luncavăţ</w:t>
      </w:r>
      <w:proofErr w:type="spellEnd"/>
      <w:r w:rsidRPr="006A69B0">
        <w:t xml:space="preserve">, </w:t>
      </w:r>
      <w:proofErr w:type="spellStart"/>
      <w:r w:rsidRPr="006A69B0">
        <w:t>Olteţ</w:t>
      </w:r>
      <w:proofErr w:type="spellEnd"/>
      <w:r w:rsidRPr="006A69B0">
        <w:t xml:space="preserve">) </w:t>
      </w:r>
      <w:proofErr w:type="spellStart"/>
      <w:r w:rsidRPr="006A69B0">
        <w:t>şi</w:t>
      </w:r>
      <w:proofErr w:type="spellEnd"/>
      <w:r w:rsidRPr="006A69B0">
        <w:t xml:space="preserve"> pe </w:t>
      </w:r>
      <w:proofErr w:type="spellStart"/>
      <w:r w:rsidRPr="006A69B0">
        <w:t>unele</w:t>
      </w:r>
      <w:proofErr w:type="spellEnd"/>
      <w:r w:rsidRPr="006A69B0">
        <w:t xml:space="preserve"> </w:t>
      </w:r>
      <w:proofErr w:type="spellStart"/>
      <w:r w:rsidRPr="006A69B0">
        <w:t>râuri</w:t>
      </w:r>
      <w:proofErr w:type="spellEnd"/>
      <w:r w:rsidRPr="006A69B0">
        <w:t xml:space="preserve"> din Dobrogea </w:t>
      </w:r>
      <w:proofErr w:type="spellStart"/>
      <w:r w:rsidRPr="006A69B0">
        <w:t>şi</w:t>
      </w:r>
      <w:proofErr w:type="spellEnd"/>
      <w:r w:rsidRPr="006A69B0">
        <w:t xml:space="preserve"> </w:t>
      </w:r>
      <w:proofErr w:type="spellStart"/>
      <w:r w:rsidRPr="006A69B0">
        <w:t>mai</w:t>
      </w:r>
      <w:proofErr w:type="spellEnd"/>
      <w:r w:rsidRPr="006A69B0">
        <w:t xml:space="preserve"> </w:t>
      </w:r>
      <w:proofErr w:type="spellStart"/>
      <w:r w:rsidRPr="006A69B0">
        <w:t>mici</w:t>
      </w:r>
      <w:proofErr w:type="spellEnd"/>
      <w:r w:rsidRPr="006A69B0">
        <w:t xml:space="preserve"> (20-30% din </w:t>
      </w:r>
      <w:proofErr w:type="spellStart"/>
      <w:r w:rsidRPr="006A69B0">
        <w:t>normalele</w:t>
      </w:r>
      <w:proofErr w:type="spellEnd"/>
      <w:r w:rsidRPr="006A69B0">
        <w:t xml:space="preserve"> </w:t>
      </w:r>
      <w:proofErr w:type="spellStart"/>
      <w:r w:rsidRPr="006A69B0">
        <w:t>lunare</w:t>
      </w:r>
      <w:proofErr w:type="spellEnd"/>
      <w:r w:rsidRPr="006A69B0">
        <w:t xml:space="preserve">) pe </w:t>
      </w:r>
      <w:proofErr w:type="spellStart"/>
      <w:r w:rsidRPr="006A69B0">
        <w:t>Rm.Sărat</w:t>
      </w:r>
      <w:proofErr w:type="spellEnd"/>
      <w:r w:rsidRPr="006A69B0">
        <w:t xml:space="preserve">, </w:t>
      </w:r>
      <w:proofErr w:type="spellStart"/>
      <w:r w:rsidRPr="006A69B0">
        <w:t>Bârlad</w:t>
      </w:r>
      <w:proofErr w:type="spellEnd"/>
      <w:r w:rsidRPr="006A69B0">
        <w:t xml:space="preserve"> </w:t>
      </w:r>
      <w:proofErr w:type="spellStart"/>
      <w:r w:rsidRPr="006A69B0">
        <w:t>şi</w:t>
      </w:r>
      <w:proofErr w:type="spellEnd"/>
      <w:r w:rsidRPr="006A69B0">
        <w:t xml:space="preserve"> pe </w:t>
      </w:r>
      <w:proofErr w:type="spellStart"/>
      <w:r w:rsidRPr="006A69B0">
        <w:t>unii</w:t>
      </w:r>
      <w:proofErr w:type="spellEnd"/>
      <w:r w:rsidRPr="006A69B0">
        <w:t xml:space="preserve"> </w:t>
      </w:r>
      <w:proofErr w:type="spellStart"/>
      <w:r w:rsidRPr="006A69B0">
        <w:t>afluenţi</w:t>
      </w:r>
      <w:proofErr w:type="spellEnd"/>
      <w:r w:rsidRPr="006A69B0">
        <w:t xml:space="preserve"> ai </w:t>
      </w:r>
      <w:proofErr w:type="spellStart"/>
      <w:r w:rsidRPr="006A69B0">
        <w:t>Prutului</w:t>
      </w:r>
      <w:proofErr w:type="spellEnd"/>
      <w:r w:rsidRPr="006A69B0">
        <w:t xml:space="preserve"> inferior</w:t>
      </w:r>
      <w:r w:rsidR="00F23F40" w:rsidRPr="006A69B0">
        <w:rPr>
          <w:b/>
        </w:rPr>
        <w:t>.</w:t>
      </w:r>
    </w:p>
    <w:p w14:paraId="43F48740" w14:textId="77777777" w:rsidR="00204345" w:rsidRPr="006A69B0" w:rsidRDefault="00204345" w:rsidP="00293E55">
      <w:pPr>
        <w:spacing w:after="0" w:line="240" w:lineRule="auto"/>
        <w:ind w:left="0"/>
        <w:rPr>
          <w:bCs/>
          <w:lang w:val="ro-RO"/>
        </w:rPr>
      </w:pPr>
    </w:p>
    <w:p w14:paraId="16F57C04" w14:textId="77777777" w:rsidR="000126C6" w:rsidRPr="006A69B0" w:rsidRDefault="000126C6" w:rsidP="000126C6">
      <w:pPr>
        <w:ind w:firstLine="459"/>
        <w:rPr>
          <w:sz w:val="24"/>
          <w:szCs w:val="24"/>
        </w:rPr>
      </w:pPr>
      <w:proofErr w:type="spellStart"/>
      <w:r w:rsidRPr="006A69B0">
        <w:rPr>
          <w:b/>
        </w:rPr>
        <w:t>Debitele</w:t>
      </w:r>
      <w:proofErr w:type="spellEnd"/>
      <w:r w:rsidRPr="006A69B0">
        <w:rPr>
          <w:b/>
        </w:rPr>
        <w:t xml:space="preserve"> </w:t>
      </w:r>
      <w:proofErr w:type="spellStart"/>
      <w:r w:rsidRPr="006A69B0">
        <w:rPr>
          <w:b/>
        </w:rPr>
        <w:t>vor</w:t>
      </w:r>
      <w:proofErr w:type="spellEnd"/>
      <w:r w:rsidRPr="006A69B0">
        <w:rPr>
          <w:b/>
        </w:rPr>
        <w:t xml:space="preserve"> fi </w:t>
      </w:r>
      <w:proofErr w:type="spellStart"/>
      <w:r w:rsidRPr="006A69B0">
        <w:rPr>
          <w:b/>
        </w:rPr>
        <w:t>în</w:t>
      </w:r>
      <w:proofErr w:type="spellEnd"/>
      <w:r w:rsidRPr="006A69B0">
        <w:rPr>
          <w:b/>
        </w:rPr>
        <w:t xml:space="preserve"> general </w:t>
      </w:r>
      <w:proofErr w:type="spellStart"/>
      <w:r w:rsidRPr="006A69B0">
        <w:rPr>
          <w:b/>
        </w:rPr>
        <w:t>în</w:t>
      </w:r>
      <w:proofErr w:type="spellEnd"/>
      <w:r w:rsidRPr="006A69B0">
        <w:rPr>
          <w:b/>
        </w:rPr>
        <w:t xml:space="preserve"> </w:t>
      </w:r>
      <w:proofErr w:type="spellStart"/>
      <w:r w:rsidRPr="006A69B0">
        <w:rPr>
          <w:b/>
        </w:rPr>
        <w:t>scădere</w:t>
      </w:r>
      <w:proofErr w:type="spellEnd"/>
      <w:r w:rsidRPr="006A69B0">
        <w:rPr>
          <w:b/>
        </w:rPr>
        <w:t>,</w:t>
      </w:r>
      <w:r w:rsidRPr="006A69B0">
        <w:t xml:space="preserve"> </w:t>
      </w:r>
      <w:proofErr w:type="spellStart"/>
      <w:r w:rsidRPr="006A69B0">
        <w:t>exceptând</w:t>
      </w:r>
      <w:proofErr w:type="spellEnd"/>
      <w:r w:rsidRPr="006A69B0">
        <w:t xml:space="preserve"> </w:t>
      </w:r>
      <w:proofErr w:type="spellStart"/>
      <w:r w:rsidRPr="006A69B0">
        <w:t>cursurile</w:t>
      </w:r>
      <w:proofErr w:type="spellEnd"/>
      <w:r w:rsidRPr="006A69B0">
        <w:t xml:space="preserve"> </w:t>
      </w:r>
      <w:proofErr w:type="spellStart"/>
      <w:r w:rsidRPr="006A69B0">
        <w:t>inferioare</w:t>
      </w:r>
      <w:proofErr w:type="spellEnd"/>
      <w:r w:rsidRPr="006A69B0">
        <w:t xml:space="preserve"> ale </w:t>
      </w:r>
      <w:proofErr w:type="spellStart"/>
      <w:r w:rsidRPr="006A69B0">
        <w:t>Someșului</w:t>
      </w:r>
      <w:proofErr w:type="spellEnd"/>
      <w:r w:rsidRPr="006A69B0">
        <w:t xml:space="preserve">, </w:t>
      </w:r>
      <w:proofErr w:type="spellStart"/>
      <w:r w:rsidRPr="006A69B0">
        <w:t>Mureșului</w:t>
      </w:r>
      <w:proofErr w:type="spellEnd"/>
      <w:r w:rsidRPr="006A69B0">
        <w:t xml:space="preserve">, </w:t>
      </w:r>
      <w:proofErr w:type="spellStart"/>
      <w:r w:rsidRPr="006A69B0">
        <w:t>Oltului</w:t>
      </w:r>
      <w:proofErr w:type="spellEnd"/>
      <w:r w:rsidRPr="006A69B0">
        <w:t xml:space="preserve">, </w:t>
      </w:r>
      <w:proofErr w:type="spellStart"/>
      <w:r w:rsidRPr="006A69B0">
        <w:t>Ialomiței</w:t>
      </w:r>
      <w:proofErr w:type="spellEnd"/>
      <w:r w:rsidRPr="006A69B0">
        <w:t xml:space="preserve"> </w:t>
      </w:r>
      <w:proofErr w:type="spellStart"/>
      <w:r w:rsidRPr="006A69B0">
        <w:t>și</w:t>
      </w:r>
      <w:proofErr w:type="spellEnd"/>
      <w:r w:rsidRPr="006A69B0">
        <w:t xml:space="preserve"> </w:t>
      </w:r>
      <w:proofErr w:type="spellStart"/>
      <w:r w:rsidRPr="006A69B0">
        <w:t>Siretului</w:t>
      </w:r>
      <w:proofErr w:type="spellEnd"/>
      <w:r w:rsidRPr="006A69B0">
        <w:t xml:space="preserve">, </w:t>
      </w:r>
      <w:proofErr w:type="spellStart"/>
      <w:r w:rsidRPr="006A69B0">
        <w:t>unde</w:t>
      </w:r>
      <w:proofErr w:type="spellEnd"/>
      <w:r w:rsidRPr="006A69B0">
        <w:t xml:space="preserve"> </w:t>
      </w:r>
      <w:proofErr w:type="spellStart"/>
      <w:r w:rsidRPr="006A69B0">
        <w:t>vor</w:t>
      </w:r>
      <w:proofErr w:type="spellEnd"/>
      <w:r w:rsidRPr="006A69B0">
        <w:t xml:space="preserve"> fi </w:t>
      </w:r>
      <w:proofErr w:type="spellStart"/>
      <w:r w:rsidRPr="006A69B0">
        <w:t>în</w:t>
      </w:r>
      <w:proofErr w:type="spellEnd"/>
      <w:r w:rsidRPr="006A69B0">
        <w:t xml:space="preserve"> </w:t>
      </w:r>
      <w:proofErr w:type="spellStart"/>
      <w:r w:rsidRPr="006A69B0">
        <w:t>creștere</w:t>
      </w:r>
      <w:proofErr w:type="spellEnd"/>
      <w:r w:rsidRPr="006A69B0">
        <w:t xml:space="preserve"> </w:t>
      </w:r>
      <w:proofErr w:type="spellStart"/>
      <w:r w:rsidRPr="006A69B0">
        <w:t>prin</w:t>
      </w:r>
      <w:proofErr w:type="spellEnd"/>
      <w:r w:rsidRPr="006A69B0">
        <w:t xml:space="preserve"> </w:t>
      </w:r>
      <w:proofErr w:type="spellStart"/>
      <w:r w:rsidRPr="006A69B0">
        <w:t>propagare</w:t>
      </w:r>
      <w:proofErr w:type="spellEnd"/>
      <w:r w:rsidRPr="006A69B0">
        <w:t xml:space="preserve">. Pe </w:t>
      </w:r>
      <w:proofErr w:type="spellStart"/>
      <w:r w:rsidRPr="006A69B0">
        <w:t>râurile</w:t>
      </w:r>
      <w:proofErr w:type="spellEnd"/>
      <w:r w:rsidRPr="006A69B0">
        <w:t xml:space="preserve"> din </w:t>
      </w:r>
      <w:proofErr w:type="spellStart"/>
      <w:r w:rsidRPr="006A69B0">
        <w:t>bazinul</w:t>
      </w:r>
      <w:proofErr w:type="spellEnd"/>
      <w:r w:rsidRPr="006A69B0">
        <w:t xml:space="preserve"> </w:t>
      </w:r>
      <w:proofErr w:type="spellStart"/>
      <w:r w:rsidRPr="006A69B0">
        <w:t>Bârladului</w:t>
      </w:r>
      <w:proofErr w:type="spellEnd"/>
      <w:r w:rsidRPr="006A69B0">
        <w:t xml:space="preserve">, </w:t>
      </w:r>
      <w:proofErr w:type="spellStart"/>
      <w:r w:rsidRPr="006A69B0">
        <w:t>bazinul</w:t>
      </w:r>
      <w:proofErr w:type="spellEnd"/>
      <w:r w:rsidRPr="006A69B0">
        <w:t xml:space="preserve"> inferior al </w:t>
      </w:r>
      <w:proofErr w:type="spellStart"/>
      <w:r w:rsidRPr="006A69B0">
        <w:t>Prutului</w:t>
      </w:r>
      <w:proofErr w:type="spellEnd"/>
      <w:r w:rsidRPr="006A69B0">
        <w:t xml:space="preserve"> </w:t>
      </w:r>
      <w:proofErr w:type="spellStart"/>
      <w:r w:rsidRPr="006A69B0">
        <w:t>și</w:t>
      </w:r>
      <w:proofErr w:type="spellEnd"/>
      <w:r w:rsidRPr="006A69B0">
        <w:t xml:space="preserve"> din Dobrogea, </w:t>
      </w:r>
      <w:proofErr w:type="spellStart"/>
      <w:r w:rsidRPr="006A69B0">
        <w:t>debitele</w:t>
      </w:r>
      <w:proofErr w:type="spellEnd"/>
      <w:r w:rsidRPr="006A69B0">
        <w:t xml:space="preserve"> </w:t>
      </w:r>
      <w:proofErr w:type="spellStart"/>
      <w:r w:rsidRPr="006A69B0">
        <w:t>vor</w:t>
      </w:r>
      <w:proofErr w:type="spellEnd"/>
      <w:r w:rsidRPr="006A69B0">
        <w:t xml:space="preserve"> fi </w:t>
      </w:r>
      <w:proofErr w:type="spellStart"/>
      <w:r w:rsidRPr="006A69B0">
        <w:t>relativ</w:t>
      </w:r>
      <w:proofErr w:type="spellEnd"/>
      <w:r w:rsidRPr="006A69B0">
        <w:t xml:space="preserve"> </w:t>
      </w:r>
      <w:proofErr w:type="spellStart"/>
      <w:r w:rsidRPr="006A69B0">
        <w:t>staţionare</w:t>
      </w:r>
      <w:proofErr w:type="spellEnd"/>
      <w:r w:rsidRPr="006A69B0">
        <w:t>.</w:t>
      </w:r>
    </w:p>
    <w:p w14:paraId="62A37028" w14:textId="77777777" w:rsidR="00293E55" w:rsidRPr="006A69B0" w:rsidRDefault="000126C6" w:rsidP="000126C6">
      <w:pPr>
        <w:spacing w:after="0" w:line="240" w:lineRule="auto"/>
        <w:ind w:left="1699"/>
      </w:pPr>
      <w:r w:rsidRPr="006A69B0">
        <w:tab/>
        <w:t xml:space="preserve">Sunt </w:t>
      </w:r>
      <w:proofErr w:type="spellStart"/>
      <w:r w:rsidRPr="006A69B0">
        <w:t>posibile</w:t>
      </w:r>
      <w:proofErr w:type="spellEnd"/>
      <w:r w:rsidRPr="006A69B0">
        <w:t xml:space="preserve"> </w:t>
      </w:r>
      <w:proofErr w:type="spellStart"/>
      <w:r w:rsidRPr="006A69B0">
        <w:t>scurgeri</w:t>
      </w:r>
      <w:proofErr w:type="spellEnd"/>
      <w:r w:rsidRPr="006A69B0">
        <w:t xml:space="preserve"> pe </w:t>
      </w:r>
      <w:proofErr w:type="spellStart"/>
      <w:r w:rsidRPr="006A69B0">
        <w:t>versanţi</w:t>
      </w:r>
      <w:proofErr w:type="spellEnd"/>
      <w:r w:rsidRPr="006A69B0">
        <w:t xml:space="preserve">, </w:t>
      </w:r>
      <w:proofErr w:type="spellStart"/>
      <w:r w:rsidRPr="006A69B0">
        <w:t>torenţi</w:t>
      </w:r>
      <w:proofErr w:type="spellEnd"/>
      <w:r w:rsidRPr="006A69B0">
        <w:t xml:space="preserve">, </w:t>
      </w:r>
      <w:proofErr w:type="spellStart"/>
      <w:r w:rsidRPr="006A69B0">
        <w:t>pâraie</w:t>
      </w:r>
      <w:proofErr w:type="spellEnd"/>
      <w:r w:rsidRPr="006A69B0">
        <w:t xml:space="preserve">, </w:t>
      </w:r>
      <w:proofErr w:type="spellStart"/>
      <w:r w:rsidRPr="006A69B0">
        <w:t>viituri</w:t>
      </w:r>
      <w:proofErr w:type="spellEnd"/>
      <w:r w:rsidRPr="006A69B0">
        <w:t xml:space="preserve"> </w:t>
      </w:r>
      <w:proofErr w:type="spellStart"/>
      <w:r w:rsidRPr="006A69B0">
        <w:t>rapide</w:t>
      </w:r>
      <w:proofErr w:type="spellEnd"/>
      <w:r w:rsidRPr="006A69B0">
        <w:t xml:space="preserve"> cu </w:t>
      </w:r>
      <w:proofErr w:type="spellStart"/>
      <w:r w:rsidRPr="006A69B0">
        <w:t>posibile</w:t>
      </w:r>
      <w:proofErr w:type="spellEnd"/>
      <w:r w:rsidRPr="006A69B0">
        <w:t xml:space="preserve"> </w:t>
      </w:r>
      <w:proofErr w:type="spellStart"/>
      <w:r w:rsidRPr="006A69B0">
        <w:t>efecte</w:t>
      </w:r>
      <w:proofErr w:type="spellEnd"/>
      <w:r w:rsidRPr="006A69B0">
        <w:t xml:space="preserve"> de </w:t>
      </w:r>
      <w:proofErr w:type="spellStart"/>
      <w:r w:rsidRPr="006A69B0">
        <w:t>inundaţii</w:t>
      </w:r>
      <w:proofErr w:type="spellEnd"/>
      <w:r w:rsidRPr="006A69B0">
        <w:t xml:space="preserve"> locale </w:t>
      </w:r>
      <w:proofErr w:type="spellStart"/>
      <w:r w:rsidRPr="006A69B0">
        <w:t>şi</w:t>
      </w:r>
      <w:proofErr w:type="spellEnd"/>
      <w:r w:rsidRPr="006A69B0">
        <w:t xml:space="preserve"> </w:t>
      </w:r>
      <w:proofErr w:type="spellStart"/>
      <w:r w:rsidRPr="006A69B0">
        <w:t>creşteri</w:t>
      </w:r>
      <w:proofErr w:type="spellEnd"/>
      <w:r w:rsidRPr="006A69B0">
        <w:t xml:space="preserve"> </w:t>
      </w:r>
      <w:proofErr w:type="spellStart"/>
      <w:r w:rsidRPr="006A69B0">
        <w:t>rapide</w:t>
      </w:r>
      <w:proofErr w:type="spellEnd"/>
      <w:r w:rsidRPr="006A69B0">
        <w:t xml:space="preserve"> de </w:t>
      </w:r>
      <w:proofErr w:type="spellStart"/>
      <w:r w:rsidRPr="006A69B0">
        <w:t>niveluri</w:t>
      </w:r>
      <w:proofErr w:type="spellEnd"/>
      <w:r w:rsidRPr="006A69B0">
        <w:t xml:space="preserve"> </w:t>
      </w:r>
      <w:proofErr w:type="spellStart"/>
      <w:r w:rsidRPr="006A69B0">
        <w:t>şi</w:t>
      </w:r>
      <w:proofErr w:type="spellEnd"/>
      <w:r w:rsidRPr="006A69B0">
        <w:t xml:space="preserve"> </w:t>
      </w:r>
      <w:proofErr w:type="spellStart"/>
      <w:r w:rsidRPr="006A69B0">
        <w:t>debite</w:t>
      </w:r>
      <w:proofErr w:type="spellEnd"/>
      <w:r w:rsidRPr="006A69B0">
        <w:t xml:space="preserve"> pe </w:t>
      </w:r>
      <w:proofErr w:type="spellStart"/>
      <w:r w:rsidRPr="006A69B0">
        <w:t>unele</w:t>
      </w:r>
      <w:proofErr w:type="spellEnd"/>
      <w:r w:rsidRPr="006A69B0">
        <w:t xml:space="preserve"> </w:t>
      </w:r>
      <w:proofErr w:type="spellStart"/>
      <w:r w:rsidRPr="006A69B0">
        <w:t>râuri</w:t>
      </w:r>
      <w:proofErr w:type="spellEnd"/>
      <w:r w:rsidRPr="006A69B0">
        <w:t xml:space="preserve"> din </w:t>
      </w:r>
      <w:proofErr w:type="spellStart"/>
      <w:r w:rsidRPr="006A69B0">
        <w:t>nord-vestul</w:t>
      </w:r>
      <w:proofErr w:type="spellEnd"/>
      <w:r w:rsidRPr="006A69B0">
        <w:t xml:space="preserve"> </w:t>
      </w:r>
      <w:proofErr w:type="spellStart"/>
      <w:r w:rsidRPr="006A69B0">
        <w:t>țării</w:t>
      </w:r>
      <w:proofErr w:type="spellEnd"/>
      <w:r w:rsidRPr="006A69B0">
        <w:t xml:space="preserve"> </w:t>
      </w:r>
      <w:proofErr w:type="spellStart"/>
      <w:r w:rsidRPr="006A69B0">
        <w:t>și</w:t>
      </w:r>
      <w:proofErr w:type="spellEnd"/>
      <w:r w:rsidRPr="006A69B0">
        <w:t xml:space="preserve"> din </w:t>
      </w:r>
      <w:proofErr w:type="spellStart"/>
      <w:r w:rsidRPr="006A69B0">
        <w:t>zonele</w:t>
      </w:r>
      <w:proofErr w:type="spellEnd"/>
      <w:r w:rsidRPr="006A69B0">
        <w:t xml:space="preserve"> de deal </w:t>
      </w:r>
      <w:proofErr w:type="spellStart"/>
      <w:r w:rsidRPr="006A69B0">
        <w:t>şi</w:t>
      </w:r>
      <w:proofErr w:type="spellEnd"/>
      <w:r w:rsidRPr="006A69B0">
        <w:t xml:space="preserve"> </w:t>
      </w:r>
      <w:proofErr w:type="spellStart"/>
      <w:r w:rsidRPr="006A69B0">
        <w:t>munte</w:t>
      </w:r>
      <w:proofErr w:type="spellEnd"/>
      <w:r w:rsidRPr="006A69B0">
        <w:t xml:space="preserve">, ca </w:t>
      </w:r>
      <w:proofErr w:type="spellStart"/>
      <w:r w:rsidRPr="006A69B0">
        <w:t>urmare</w:t>
      </w:r>
      <w:proofErr w:type="spellEnd"/>
      <w:r w:rsidRPr="006A69B0">
        <w:t xml:space="preserve"> a </w:t>
      </w:r>
      <w:proofErr w:type="spellStart"/>
      <w:r w:rsidRPr="006A69B0">
        <w:t>precipitațiilor</w:t>
      </w:r>
      <w:proofErr w:type="spellEnd"/>
      <w:r w:rsidRPr="006A69B0">
        <w:t xml:space="preserve"> </w:t>
      </w:r>
      <w:proofErr w:type="spellStart"/>
      <w:r w:rsidRPr="006A69B0">
        <w:t>prognozate</w:t>
      </w:r>
      <w:proofErr w:type="spellEnd"/>
      <w:r w:rsidR="00F23F40" w:rsidRPr="006A69B0">
        <w:t>.</w:t>
      </w:r>
    </w:p>
    <w:p w14:paraId="33128C0B" w14:textId="77777777" w:rsidR="004418D6" w:rsidRPr="006A69B0" w:rsidRDefault="004418D6" w:rsidP="00293E55">
      <w:pPr>
        <w:spacing w:after="0" w:line="240" w:lineRule="auto"/>
        <w:ind w:left="0"/>
        <w:rPr>
          <w:b/>
          <w:bCs/>
          <w:u w:val="single"/>
          <w:lang w:val="ro-RO"/>
        </w:rPr>
      </w:pPr>
    </w:p>
    <w:p w14:paraId="69934FD8" w14:textId="77777777" w:rsidR="002200D9" w:rsidRPr="006A69B0" w:rsidRDefault="00C02271" w:rsidP="00F23F40">
      <w:pPr>
        <w:spacing w:after="0" w:line="240" w:lineRule="auto"/>
        <w:rPr>
          <w:b/>
          <w:bCs/>
          <w:u w:val="single"/>
          <w:lang w:val="ro-RO"/>
        </w:rPr>
      </w:pPr>
      <w:r w:rsidRPr="006A69B0">
        <w:rPr>
          <w:b/>
          <w:bCs/>
          <w:u w:val="single"/>
          <w:lang w:val="ro-RO"/>
        </w:rPr>
        <w:t>DUNĂRE</w:t>
      </w:r>
    </w:p>
    <w:p w14:paraId="536B071B" w14:textId="77777777" w:rsidR="00F23F40" w:rsidRPr="006A69B0" w:rsidRDefault="00C02271" w:rsidP="00F23F40">
      <w:pPr>
        <w:keepLines/>
        <w:spacing w:after="0" w:line="240" w:lineRule="auto"/>
        <w:rPr>
          <w:rFonts w:cs="Arial"/>
        </w:rPr>
      </w:pPr>
      <w:r w:rsidRPr="006A69B0">
        <w:rPr>
          <w:b/>
          <w:bCs/>
          <w:lang w:val="ro-RO"/>
        </w:rPr>
        <w:t>Debitul la intrarea în ţară</w:t>
      </w:r>
      <w:r w:rsidRPr="006A69B0">
        <w:rPr>
          <w:bCs/>
          <w:lang w:val="ro-RO"/>
        </w:rPr>
        <w:t xml:space="preserve"> (secţiunea Baziaş) în intervalul </w:t>
      </w:r>
      <w:r w:rsidR="00F83819" w:rsidRPr="006A69B0">
        <w:rPr>
          <w:bCs/>
          <w:lang w:val="ro-RO"/>
        </w:rPr>
        <w:t>2</w:t>
      </w:r>
      <w:r w:rsidR="003613F4" w:rsidRPr="006A69B0">
        <w:rPr>
          <w:bCs/>
          <w:lang w:val="ro-RO"/>
        </w:rPr>
        <w:t>4</w:t>
      </w:r>
      <w:r w:rsidR="00E17BAA" w:rsidRPr="006A69B0">
        <w:rPr>
          <w:bCs/>
          <w:lang w:val="ro-RO"/>
        </w:rPr>
        <w:t>-</w:t>
      </w:r>
      <w:r w:rsidR="00F83819" w:rsidRPr="006A69B0">
        <w:rPr>
          <w:bCs/>
          <w:lang w:val="ro-RO"/>
        </w:rPr>
        <w:t>2</w:t>
      </w:r>
      <w:r w:rsidR="003613F4" w:rsidRPr="006A69B0">
        <w:rPr>
          <w:bCs/>
          <w:lang w:val="ro-RO"/>
        </w:rPr>
        <w:t>5</w:t>
      </w:r>
      <w:r w:rsidR="00E17BAA" w:rsidRPr="006A69B0">
        <w:rPr>
          <w:bCs/>
          <w:lang w:val="ro-RO"/>
        </w:rPr>
        <w:t>.06</w:t>
      </w:r>
      <w:r w:rsidRPr="006A69B0">
        <w:rPr>
          <w:bCs/>
          <w:lang w:val="ro-RO"/>
        </w:rPr>
        <w:t xml:space="preserve">.2018 </w:t>
      </w:r>
      <w:r w:rsidRPr="006A69B0">
        <w:rPr>
          <w:b/>
          <w:bCs/>
          <w:lang w:val="ro-RO"/>
        </w:rPr>
        <w:t xml:space="preserve">a fost </w:t>
      </w:r>
      <w:r w:rsidR="00F34BA9" w:rsidRPr="006A69B0">
        <w:rPr>
          <w:b/>
          <w:bCs/>
          <w:lang w:val="ro-RO"/>
        </w:rPr>
        <w:t>în scădere</w:t>
      </w:r>
      <w:r w:rsidR="00F23F40" w:rsidRPr="006A69B0">
        <w:rPr>
          <w:rFonts w:cs="Arial"/>
          <w:b/>
          <w:lang w:eastAsia="ar-SA"/>
        </w:rPr>
        <w:t xml:space="preserve">, </w:t>
      </w:r>
      <w:proofErr w:type="spellStart"/>
      <w:r w:rsidR="00F23F40" w:rsidRPr="006A69B0">
        <w:rPr>
          <w:rFonts w:cs="Arial"/>
          <w:b/>
        </w:rPr>
        <w:t>având</w:t>
      </w:r>
      <w:proofErr w:type="spellEnd"/>
      <w:r w:rsidR="00F23F40" w:rsidRPr="006A69B0">
        <w:rPr>
          <w:rFonts w:cs="Arial"/>
          <w:b/>
        </w:rPr>
        <w:t xml:space="preserve"> </w:t>
      </w:r>
      <w:proofErr w:type="spellStart"/>
      <w:r w:rsidR="00F23F40" w:rsidRPr="006A69B0">
        <w:rPr>
          <w:rFonts w:cs="Arial"/>
          <w:b/>
        </w:rPr>
        <w:t>valoarea</w:t>
      </w:r>
      <w:proofErr w:type="spellEnd"/>
      <w:r w:rsidR="00F23F40" w:rsidRPr="006A69B0">
        <w:rPr>
          <w:rFonts w:cs="Arial"/>
          <w:b/>
        </w:rPr>
        <w:t xml:space="preserve"> de 5</w:t>
      </w:r>
      <w:r w:rsidR="000126C6" w:rsidRPr="006A69B0">
        <w:rPr>
          <w:rFonts w:cs="Arial"/>
          <w:b/>
        </w:rPr>
        <w:t>0</w:t>
      </w:r>
      <w:r w:rsidR="00F23F40" w:rsidRPr="006A69B0">
        <w:rPr>
          <w:rFonts w:cs="Arial"/>
          <w:b/>
        </w:rPr>
        <w:t>00 m</w:t>
      </w:r>
      <w:r w:rsidR="00F23F40" w:rsidRPr="006A69B0">
        <w:rPr>
          <w:rFonts w:cs="Arial"/>
          <w:b/>
          <w:vertAlign w:val="superscript"/>
        </w:rPr>
        <w:t>3</w:t>
      </w:r>
      <w:r w:rsidR="00F23F40" w:rsidRPr="006A69B0">
        <w:rPr>
          <w:rFonts w:cs="Arial"/>
          <w:b/>
        </w:rPr>
        <w:t>/s</w:t>
      </w:r>
      <w:r w:rsidR="00F23F40" w:rsidRPr="006A69B0">
        <w:rPr>
          <w:rFonts w:cs="Arial"/>
        </w:rPr>
        <w:t xml:space="preserve">, sub media </w:t>
      </w:r>
      <w:proofErr w:type="spellStart"/>
      <w:r w:rsidR="00F23F40" w:rsidRPr="006A69B0">
        <w:rPr>
          <w:rFonts w:cs="Arial"/>
        </w:rPr>
        <w:t>multianuală</w:t>
      </w:r>
      <w:proofErr w:type="spellEnd"/>
      <w:r w:rsidR="00F23F40" w:rsidRPr="006A69B0">
        <w:rPr>
          <w:rFonts w:cs="Arial"/>
        </w:rPr>
        <w:t xml:space="preserve"> a </w:t>
      </w:r>
      <w:proofErr w:type="spellStart"/>
      <w:r w:rsidR="00F23F40" w:rsidRPr="006A69B0">
        <w:rPr>
          <w:rFonts w:cs="Arial"/>
        </w:rPr>
        <w:t>lunii</w:t>
      </w:r>
      <w:proofErr w:type="spellEnd"/>
      <w:r w:rsidR="00F23F40" w:rsidRPr="006A69B0">
        <w:rPr>
          <w:rFonts w:cs="Arial"/>
        </w:rPr>
        <w:t xml:space="preserve"> </w:t>
      </w:r>
      <w:proofErr w:type="spellStart"/>
      <w:r w:rsidR="00F23F40" w:rsidRPr="006A69B0">
        <w:rPr>
          <w:rFonts w:cs="Arial"/>
          <w:b/>
        </w:rPr>
        <w:t>iunie</w:t>
      </w:r>
      <w:proofErr w:type="spellEnd"/>
      <w:r w:rsidR="00F23F40" w:rsidRPr="006A69B0">
        <w:rPr>
          <w:rFonts w:cs="Arial"/>
          <w:b/>
        </w:rPr>
        <w:t xml:space="preserve"> (6400 m</w:t>
      </w:r>
      <w:r w:rsidR="00F23F40" w:rsidRPr="006A69B0">
        <w:rPr>
          <w:rFonts w:cs="Arial"/>
          <w:b/>
          <w:vertAlign w:val="superscript"/>
        </w:rPr>
        <w:t>3</w:t>
      </w:r>
      <w:r w:rsidR="00F23F40" w:rsidRPr="006A69B0">
        <w:rPr>
          <w:rFonts w:cs="Arial"/>
          <w:b/>
        </w:rPr>
        <w:t>/s).</w:t>
      </w:r>
    </w:p>
    <w:p w14:paraId="4BFC7764" w14:textId="77777777" w:rsidR="004418D6" w:rsidRPr="006A69B0" w:rsidRDefault="000126C6" w:rsidP="00F23F40">
      <w:pPr>
        <w:spacing w:after="0" w:line="240" w:lineRule="auto"/>
        <w:ind w:hanging="11"/>
        <w:rPr>
          <w:rFonts w:cs="Arial"/>
          <w:lang w:eastAsia="ar-SA"/>
        </w:rPr>
      </w:pPr>
      <w:proofErr w:type="spellStart"/>
      <w:r w:rsidRPr="006A69B0">
        <w:rPr>
          <w:rFonts w:cs="Arial"/>
        </w:rPr>
        <w:t>În</w:t>
      </w:r>
      <w:proofErr w:type="spellEnd"/>
      <w:r w:rsidRPr="006A69B0">
        <w:rPr>
          <w:rFonts w:cs="Arial"/>
          <w:lang w:eastAsia="ar-SA"/>
        </w:rPr>
        <w:t xml:space="preserve"> </w:t>
      </w:r>
      <w:proofErr w:type="spellStart"/>
      <w:r w:rsidRPr="006A69B0">
        <w:rPr>
          <w:rFonts w:cs="Arial"/>
          <w:lang w:eastAsia="ar-SA"/>
        </w:rPr>
        <w:t>aval</w:t>
      </w:r>
      <w:proofErr w:type="spellEnd"/>
      <w:r w:rsidRPr="006A69B0">
        <w:rPr>
          <w:rFonts w:cs="Arial"/>
          <w:lang w:eastAsia="ar-SA"/>
        </w:rPr>
        <w:t xml:space="preserve"> de </w:t>
      </w:r>
      <w:proofErr w:type="spellStart"/>
      <w:r w:rsidRPr="006A69B0">
        <w:rPr>
          <w:rFonts w:cs="Arial"/>
          <w:lang w:eastAsia="ar-SA"/>
        </w:rPr>
        <w:t>Porţile</w:t>
      </w:r>
      <w:proofErr w:type="spellEnd"/>
      <w:r w:rsidRPr="006A69B0">
        <w:rPr>
          <w:rFonts w:cs="Arial"/>
          <w:lang w:eastAsia="ar-SA"/>
        </w:rPr>
        <w:t xml:space="preserve"> de </w:t>
      </w:r>
      <w:proofErr w:type="spellStart"/>
      <w:r w:rsidRPr="006A69B0">
        <w:rPr>
          <w:rFonts w:cs="Arial"/>
          <w:lang w:eastAsia="ar-SA"/>
        </w:rPr>
        <w:t>Fier</w:t>
      </w:r>
      <w:proofErr w:type="spellEnd"/>
      <w:r w:rsidRPr="006A69B0">
        <w:rPr>
          <w:rFonts w:cs="Arial"/>
          <w:lang w:eastAsia="ar-SA"/>
        </w:rPr>
        <w:t xml:space="preserve"> </w:t>
      </w:r>
      <w:proofErr w:type="spellStart"/>
      <w:r w:rsidRPr="006A69B0">
        <w:rPr>
          <w:rFonts w:cs="Arial"/>
          <w:lang w:eastAsia="ar-SA"/>
        </w:rPr>
        <w:t>debitele</w:t>
      </w:r>
      <w:proofErr w:type="spellEnd"/>
      <w:r w:rsidRPr="006A69B0">
        <w:rPr>
          <w:rFonts w:cs="Arial"/>
          <w:lang w:eastAsia="ar-SA"/>
        </w:rPr>
        <w:t xml:space="preserve"> au </w:t>
      </w:r>
      <w:proofErr w:type="spellStart"/>
      <w:r w:rsidRPr="006A69B0">
        <w:rPr>
          <w:rFonts w:cs="Arial"/>
          <w:lang w:eastAsia="ar-SA"/>
        </w:rPr>
        <w:t>fost</w:t>
      </w:r>
      <w:proofErr w:type="spellEnd"/>
      <w:r w:rsidRPr="006A69B0">
        <w:rPr>
          <w:rFonts w:cs="Arial"/>
          <w:color w:val="FF0000"/>
          <w:lang w:eastAsia="ar-SA"/>
        </w:rPr>
        <w:t xml:space="preserve"> </w:t>
      </w:r>
      <w:proofErr w:type="spellStart"/>
      <w:r w:rsidRPr="006A69B0">
        <w:rPr>
          <w:rFonts w:cs="Arial"/>
          <w:lang w:eastAsia="ar-SA"/>
        </w:rPr>
        <w:t>în</w:t>
      </w:r>
      <w:proofErr w:type="spellEnd"/>
      <w:r w:rsidRPr="006A69B0">
        <w:rPr>
          <w:rFonts w:cs="Arial"/>
          <w:lang w:eastAsia="ar-SA"/>
        </w:rPr>
        <w:t xml:space="preserve"> </w:t>
      </w:r>
      <w:proofErr w:type="spellStart"/>
      <w:r w:rsidRPr="006A69B0">
        <w:rPr>
          <w:rFonts w:cs="Arial"/>
          <w:lang w:eastAsia="ar-SA"/>
        </w:rPr>
        <w:t>scădere</w:t>
      </w:r>
      <w:proofErr w:type="spellEnd"/>
      <w:r w:rsidRPr="006A69B0">
        <w:rPr>
          <w:rFonts w:cs="Arial"/>
          <w:lang w:eastAsia="ar-SA"/>
        </w:rPr>
        <w:t xml:space="preserve"> pe </w:t>
      </w:r>
      <w:proofErr w:type="spellStart"/>
      <w:r w:rsidRPr="006A69B0">
        <w:rPr>
          <w:rFonts w:cs="Arial"/>
          <w:lang w:eastAsia="ar-SA"/>
        </w:rPr>
        <w:t>sectorul</w:t>
      </w:r>
      <w:proofErr w:type="spellEnd"/>
      <w:r w:rsidRPr="006A69B0">
        <w:rPr>
          <w:rFonts w:cs="Arial"/>
          <w:lang w:eastAsia="ar-SA"/>
        </w:rPr>
        <w:t xml:space="preserve"> </w:t>
      </w:r>
      <w:proofErr w:type="spellStart"/>
      <w:r w:rsidRPr="006A69B0">
        <w:rPr>
          <w:rFonts w:cs="Arial"/>
          <w:lang w:eastAsia="ar-SA"/>
        </w:rPr>
        <w:t>Gruia</w:t>
      </w:r>
      <w:proofErr w:type="spellEnd"/>
      <w:r w:rsidRPr="006A69B0">
        <w:rPr>
          <w:rFonts w:cs="Arial"/>
          <w:lang w:eastAsia="ar-SA"/>
        </w:rPr>
        <w:t xml:space="preserve"> – </w:t>
      </w:r>
      <w:proofErr w:type="spellStart"/>
      <w:r w:rsidRPr="006A69B0">
        <w:rPr>
          <w:rFonts w:cs="Arial"/>
          <w:lang w:eastAsia="ar-SA"/>
        </w:rPr>
        <w:t>Olteniţa</w:t>
      </w:r>
      <w:proofErr w:type="spellEnd"/>
      <w:r w:rsidRPr="006A69B0">
        <w:rPr>
          <w:rFonts w:cs="Arial"/>
          <w:lang w:eastAsia="ar-SA"/>
        </w:rPr>
        <w:t xml:space="preserve">, </w:t>
      </w:r>
      <w:proofErr w:type="spellStart"/>
      <w:r w:rsidRPr="006A69B0">
        <w:rPr>
          <w:rFonts w:cs="Arial"/>
          <w:lang w:eastAsia="ar-SA"/>
        </w:rPr>
        <w:t>în</w:t>
      </w:r>
      <w:proofErr w:type="spellEnd"/>
      <w:r w:rsidRPr="006A69B0">
        <w:rPr>
          <w:rFonts w:cs="Arial"/>
          <w:lang w:eastAsia="ar-SA"/>
        </w:rPr>
        <w:t xml:space="preserve"> </w:t>
      </w:r>
      <w:proofErr w:type="spellStart"/>
      <w:r w:rsidRPr="006A69B0">
        <w:rPr>
          <w:rFonts w:cs="Arial"/>
          <w:lang w:eastAsia="ar-SA"/>
        </w:rPr>
        <w:t>creştere</w:t>
      </w:r>
      <w:proofErr w:type="spellEnd"/>
      <w:r w:rsidRPr="006A69B0">
        <w:rPr>
          <w:rFonts w:cs="Arial"/>
          <w:lang w:eastAsia="ar-SA"/>
        </w:rPr>
        <w:t xml:space="preserve"> pe </w:t>
      </w:r>
      <w:proofErr w:type="spellStart"/>
      <w:r w:rsidRPr="006A69B0">
        <w:rPr>
          <w:rFonts w:cs="Arial"/>
          <w:lang w:eastAsia="ar-SA"/>
        </w:rPr>
        <w:t>sectorul</w:t>
      </w:r>
      <w:proofErr w:type="spellEnd"/>
      <w:r w:rsidRPr="006A69B0">
        <w:rPr>
          <w:rFonts w:cs="Arial"/>
          <w:lang w:eastAsia="ar-SA"/>
        </w:rPr>
        <w:t xml:space="preserve"> </w:t>
      </w:r>
      <w:proofErr w:type="spellStart"/>
      <w:r w:rsidRPr="006A69B0">
        <w:rPr>
          <w:rFonts w:cs="Arial"/>
          <w:lang w:eastAsia="ar-SA"/>
        </w:rPr>
        <w:t>Cernavodă</w:t>
      </w:r>
      <w:proofErr w:type="spellEnd"/>
      <w:r w:rsidRPr="006A69B0">
        <w:rPr>
          <w:rFonts w:cs="Arial"/>
          <w:lang w:eastAsia="ar-SA"/>
        </w:rPr>
        <w:t xml:space="preserve"> – </w:t>
      </w:r>
      <w:proofErr w:type="spellStart"/>
      <w:r w:rsidRPr="006A69B0">
        <w:rPr>
          <w:rFonts w:cs="Arial"/>
          <w:lang w:eastAsia="ar-SA"/>
        </w:rPr>
        <w:t>Tulcea</w:t>
      </w:r>
      <w:proofErr w:type="spellEnd"/>
      <w:r w:rsidRPr="006A69B0">
        <w:rPr>
          <w:rFonts w:cs="Arial"/>
          <w:lang w:eastAsia="ar-SA"/>
        </w:rPr>
        <w:t xml:space="preserve"> </w:t>
      </w:r>
      <w:proofErr w:type="spellStart"/>
      <w:r w:rsidRPr="006A69B0">
        <w:rPr>
          <w:rFonts w:cs="Arial"/>
          <w:lang w:eastAsia="ar-SA"/>
        </w:rPr>
        <w:t>şi</w:t>
      </w:r>
      <w:proofErr w:type="spellEnd"/>
      <w:r w:rsidRPr="006A69B0">
        <w:rPr>
          <w:rFonts w:cs="Arial"/>
          <w:lang w:eastAsia="ar-SA"/>
        </w:rPr>
        <w:t xml:space="preserve"> </w:t>
      </w:r>
      <w:proofErr w:type="spellStart"/>
      <w:r w:rsidRPr="006A69B0">
        <w:rPr>
          <w:rFonts w:cs="Arial"/>
          <w:lang w:eastAsia="ar-SA"/>
        </w:rPr>
        <w:t>staţionare</w:t>
      </w:r>
      <w:proofErr w:type="spellEnd"/>
      <w:r w:rsidRPr="006A69B0">
        <w:rPr>
          <w:rFonts w:cs="Arial"/>
          <w:lang w:eastAsia="ar-SA"/>
        </w:rPr>
        <w:t xml:space="preserve"> la </w:t>
      </w:r>
      <w:proofErr w:type="spellStart"/>
      <w:r w:rsidRPr="006A69B0">
        <w:rPr>
          <w:rFonts w:cs="Arial"/>
          <w:lang w:eastAsia="ar-SA"/>
        </w:rPr>
        <w:t>Călăraşi</w:t>
      </w:r>
      <w:proofErr w:type="spellEnd"/>
      <w:r w:rsidR="00F23F40" w:rsidRPr="006A69B0">
        <w:rPr>
          <w:rFonts w:cs="Arial"/>
          <w:lang w:eastAsia="ar-SA"/>
        </w:rPr>
        <w:t>.</w:t>
      </w:r>
    </w:p>
    <w:p w14:paraId="2F7D1657" w14:textId="77777777" w:rsidR="000126C6" w:rsidRPr="006A69B0" w:rsidRDefault="000126C6" w:rsidP="00F23F40">
      <w:pPr>
        <w:spacing w:after="0" w:line="240" w:lineRule="auto"/>
        <w:ind w:hanging="11"/>
        <w:rPr>
          <w:rFonts w:cs="Arial"/>
          <w:lang w:eastAsia="ar-SA"/>
        </w:rPr>
      </w:pPr>
    </w:p>
    <w:p w14:paraId="6CCEC75E" w14:textId="77777777" w:rsidR="00F23F40" w:rsidRPr="006A69B0" w:rsidRDefault="00F72F2B" w:rsidP="00F23F40">
      <w:pPr>
        <w:spacing w:after="0" w:line="240" w:lineRule="auto"/>
        <w:rPr>
          <w:rFonts w:cs="Arial"/>
          <w:b/>
        </w:rPr>
      </w:pPr>
      <w:r w:rsidRPr="006A69B0">
        <w:rPr>
          <w:b/>
          <w:bCs/>
          <w:lang w:val="ro-RO"/>
        </w:rPr>
        <w:t>Debit</w:t>
      </w:r>
      <w:r w:rsidR="00C02271" w:rsidRPr="006A69B0">
        <w:rPr>
          <w:b/>
          <w:bCs/>
          <w:lang w:val="ro-RO"/>
        </w:rPr>
        <w:t>ul la intrarea în ţară</w:t>
      </w:r>
      <w:r w:rsidR="00C02271" w:rsidRPr="006A69B0">
        <w:rPr>
          <w:bCs/>
          <w:lang w:val="ro-RO"/>
        </w:rPr>
        <w:t xml:space="preserve"> (secţiunea Baziaş) </w:t>
      </w:r>
      <w:r w:rsidR="004066C6" w:rsidRPr="006A69B0">
        <w:rPr>
          <w:b/>
          <w:bCs/>
          <w:lang w:val="ro-RO"/>
        </w:rPr>
        <w:t>va fi</w:t>
      </w:r>
      <w:r w:rsidR="004066C6" w:rsidRPr="006A69B0">
        <w:rPr>
          <w:rFonts w:cs="Arial"/>
        </w:rPr>
        <w:t xml:space="preserve"> </w:t>
      </w:r>
      <w:proofErr w:type="spellStart"/>
      <w:r w:rsidR="00F23F40" w:rsidRPr="006A69B0">
        <w:rPr>
          <w:rFonts w:cs="Arial"/>
          <w:b/>
        </w:rPr>
        <w:t>în</w:t>
      </w:r>
      <w:proofErr w:type="spellEnd"/>
      <w:r w:rsidR="00F23F40" w:rsidRPr="006A69B0">
        <w:rPr>
          <w:rFonts w:cs="Arial"/>
          <w:b/>
        </w:rPr>
        <w:t xml:space="preserve"> </w:t>
      </w:r>
      <w:proofErr w:type="spellStart"/>
      <w:r w:rsidR="00F23F40" w:rsidRPr="006A69B0">
        <w:rPr>
          <w:rFonts w:cs="Arial"/>
          <w:b/>
        </w:rPr>
        <w:t>scădere</w:t>
      </w:r>
      <w:proofErr w:type="spellEnd"/>
      <w:r w:rsidR="00F23F40" w:rsidRPr="006A69B0">
        <w:rPr>
          <w:rFonts w:cs="Arial"/>
          <w:b/>
        </w:rPr>
        <w:t xml:space="preserve"> (</w:t>
      </w:r>
      <w:r w:rsidR="000126C6" w:rsidRPr="006A69B0">
        <w:rPr>
          <w:rFonts w:cs="Arial"/>
          <w:b/>
        </w:rPr>
        <w:t>48</w:t>
      </w:r>
      <w:r w:rsidR="00F23F40" w:rsidRPr="006A69B0">
        <w:rPr>
          <w:rFonts w:cs="Arial"/>
          <w:b/>
        </w:rPr>
        <w:t>00 m</w:t>
      </w:r>
      <w:r w:rsidR="00F23F40" w:rsidRPr="006A69B0">
        <w:rPr>
          <w:rFonts w:cs="Arial"/>
          <w:b/>
          <w:vertAlign w:val="superscript"/>
        </w:rPr>
        <w:t>3</w:t>
      </w:r>
      <w:r w:rsidR="00F23F40" w:rsidRPr="006A69B0">
        <w:rPr>
          <w:rFonts w:cs="Arial"/>
          <w:b/>
        </w:rPr>
        <w:t>/s).</w:t>
      </w:r>
    </w:p>
    <w:p w14:paraId="53C35117" w14:textId="77777777" w:rsidR="00F23F40" w:rsidRPr="006A69B0" w:rsidRDefault="000126C6" w:rsidP="00F23F40">
      <w:pPr>
        <w:spacing w:after="0" w:line="240" w:lineRule="auto"/>
        <w:ind w:hanging="11"/>
        <w:rPr>
          <w:rFonts w:cs="Arial"/>
          <w:lang w:eastAsia="ar-SA"/>
        </w:rPr>
      </w:pPr>
      <w:proofErr w:type="spellStart"/>
      <w:r w:rsidRPr="006A69B0">
        <w:rPr>
          <w:rFonts w:cs="Arial"/>
        </w:rPr>
        <w:t>În</w:t>
      </w:r>
      <w:proofErr w:type="spellEnd"/>
      <w:r w:rsidRPr="006A69B0">
        <w:rPr>
          <w:rFonts w:cs="Arial"/>
          <w:lang w:eastAsia="ar-SA"/>
        </w:rPr>
        <w:t xml:space="preserve"> </w:t>
      </w:r>
      <w:proofErr w:type="spellStart"/>
      <w:r w:rsidRPr="006A69B0">
        <w:rPr>
          <w:rFonts w:cs="Arial"/>
          <w:lang w:eastAsia="ar-SA"/>
        </w:rPr>
        <w:t>aval</w:t>
      </w:r>
      <w:proofErr w:type="spellEnd"/>
      <w:r w:rsidRPr="006A69B0">
        <w:rPr>
          <w:rFonts w:cs="Arial"/>
          <w:lang w:eastAsia="ar-SA"/>
        </w:rPr>
        <w:t xml:space="preserve"> de </w:t>
      </w:r>
      <w:proofErr w:type="spellStart"/>
      <w:r w:rsidRPr="006A69B0">
        <w:rPr>
          <w:rFonts w:cs="Arial"/>
          <w:lang w:eastAsia="ar-SA"/>
        </w:rPr>
        <w:t>Porţile</w:t>
      </w:r>
      <w:proofErr w:type="spellEnd"/>
      <w:r w:rsidRPr="006A69B0">
        <w:rPr>
          <w:rFonts w:cs="Arial"/>
          <w:lang w:eastAsia="ar-SA"/>
        </w:rPr>
        <w:t xml:space="preserve"> de </w:t>
      </w:r>
      <w:proofErr w:type="spellStart"/>
      <w:r w:rsidRPr="006A69B0">
        <w:rPr>
          <w:rFonts w:cs="Arial"/>
          <w:lang w:eastAsia="ar-SA"/>
        </w:rPr>
        <w:t>Fier</w:t>
      </w:r>
      <w:proofErr w:type="spellEnd"/>
      <w:r w:rsidRPr="006A69B0">
        <w:rPr>
          <w:rFonts w:cs="Arial"/>
          <w:lang w:eastAsia="ar-SA"/>
        </w:rPr>
        <w:t xml:space="preserve"> </w:t>
      </w:r>
      <w:proofErr w:type="spellStart"/>
      <w:r w:rsidRPr="006A69B0">
        <w:rPr>
          <w:rFonts w:cs="Arial"/>
          <w:lang w:eastAsia="ar-SA"/>
        </w:rPr>
        <w:t>debitele</w:t>
      </w:r>
      <w:proofErr w:type="spellEnd"/>
      <w:r w:rsidRPr="006A69B0">
        <w:rPr>
          <w:rFonts w:cs="Arial"/>
          <w:lang w:eastAsia="ar-SA"/>
        </w:rPr>
        <w:t xml:space="preserve"> </w:t>
      </w:r>
      <w:proofErr w:type="spellStart"/>
      <w:r w:rsidRPr="006A69B0">
        <w:rPr>
          <w:rFonts w:cs="Arial"/>
          <w:lang w:eastAsia="ar-SA"/>
        </w:rPr>
        <w:t>vor</w:t>
      </w:r>
      <w:proofErr w:type="spellEnd"/>
      <w:r w:rsidRPr="006A69B0">
        <w:rPr>
          <w:rFonts w:cs="Arial"/>
          <w:lang w:eastAsia="ar-SA"/>
        </w:rPr>
        <w:t xml:space="preserve"> fi </w:t>
      </w:r>
      <w:proofErr w:type="spellStart"/>
      <w:r w:rsidRPr="006A69B0">
        <w:t>în</w:t>
      </w:r>
      <w:proofErr w:type="spellEnd"/>
      <w:r w:rsidRPr="006A69B0">
        <w:t xml:space="preserve"> </w:t>
      </w:r>
      <w:proofErr w:type="spellStart"/>
      <w:r w:rsidRPr="006A69B0">
        <w:t>scădere</w:t>
      </w:r>
      <w:proofErr w:type="spellEnd"/>
      <w:r w:rsidRPr="006A69B0">
        <w:t xml:space="preserve"> pe </w:t>
      </w:r>
      <w:proofErr w:type="spellStart"/>
      <w:r w:rsidRPr="006A69B0">
        <w:t>sectorul</w:t>
      </w:r>
      <w:proofErr w:type="spellEnd"/>
      <w:r w:rsidRPr="006A69B0">
        <w:t xml:space="preserve"> </w:t>
      </w:r>
      <w:proofErr w:type="spellStart"/>
      <w:r w:rsidRPr="006A69B0">
        <w:t>Gruia</w:t>
      </w:r>
      <w:proofErr w:type="spellEnd"/>
      <w:r w:rsidRPr="006A69B0">
        <w:t xml:space="preserve"> </w:t>
      </w:r>
      <w:r w:rsidRPr="006A69B0">
        <w:rPr>
          <w:rFonts w:cs="Arial"/>
          <w:lang w:eastAsia="ar-SA"/>
        </w:rPr>
        <w:t xml:space="preserve">– </w:t>
      </w:r>
      <w:proofErr w:type="spellStart"/>
      <w:r w:rsidRPr="006A69B0">
        <w:rPr>
          <w:rFonts w:cs="Arial"/>
          <w:lang w:eastAsia="ar-SA"/>
        </w:rPr>
        <w:t>Cernavodă</w:t>
      </w:r>
      <w:proofErr w:type="spellEnd"/>
      <w:r w:rsidRPr="006A69B0">
        <w:rPr>
          <w:rFonts w:cs="Arial"/>
          <w:lang w:eastAsia="ar-SA"/>
        </w:rPr>
        <w:t xml:space="preserve">, </w:t>
      </w:r>
      <w:proofErr w:type="spellStart"/>
      <w:r w:rsidRPr="006A69B0">
        <w:rPr>
          <w:rFonts w:cs="Arial"/>
          <w:lang w:eastAsia="ar-SA"/>
        </w:rPr>
        <w:t>staţionare</w:t>
      </w:r>
      <w:proofErr w:type="spellEnd"/>
      <w:r w:rsidRPr="006A69B0">
        <w:rPr>
          <w:rFonts w:cs="Arial"/>
          <w:lang w:eastAsia="ar-SA"/>
        </w:rPr>
        <w:t xml:space="preserve"> pe </w:t>
      </w:r>
      <w:proofErr w:type="spellStart"/>
      <w:r w:rsidRPr="006A69B0">
        <w:rPr>
          <w:rFonts w:cs="Arial"/>
          <w:lang w:eastAsia="ar-SA"/>
        </w:rPr>
        <w:t>sectorul</w:t>
      </w:r>
      <w:proofErr w:type="spellEnd"/>
      <w:r w:rsidRPr="006A69B0">
        <w:rPr>
          <w:rFonts w:cs="Arial"/>
          <w:lang w:eastAsia="ar-SA"/>
        </w:rPr>
        <w:t xml:space="preserve"> </w:t>
      </w:r>
      <w:proofErr w:type="spellStart"/>
      <w:r w:rsidRPr="006A69B0">
        <w:rPr>
          <w:rFonts w:cs="Arial"/>
          <w:lang w:eastAsia="ar-SA"/>
        </w:rPr>
        <w:t>Hârşova</w:t>
      </w:r>
      <w:proofErr w:type="spellEnd"/>
      <w:r w:rsidRPr="006A69B0">
        <w:rPr>
          <w:rFonts w:cs="Arial"/>
          <w:lang w:eastAsia="ar-SA"/>
        </w:rPr>
        <w:t xml:space="preserve"> – </w:t>
      </w:r>
      <w:proofErr w:type="spellStart"/>
      <w:r w:rsidRPr="006A69B0">
        <w:rPr>
          <w:rFonts w:cs="Arial"/>
          <w:lang w:eastAsia="ar-SA"/>
        </w:rPr>
        <w:t>Vadu</w:t>
      </w:r>
      <w:proofErr w:type="spellEnd"/>
      <w:r w:rsidRPr="006A69B0">
        <w:rPr>
          <w:rFonts w:cs="Arial"/>
          <w:lang w:eastAsia="ar-SA"/>
        </w:rPr>
        <w:t xml:space="preserve"> </w:t>
      </w:r>
      <w:proofErr w:type="spellStart"/>
      <w:r w:rsidRPr="006A69B0">
        <w:rPr>
          <w:rFonts w:cs="Arial"/>
          <w:lang w:eastAsia="ar-SA"/>
        </w:rPr>
        <w:t>Oii</w:t>
      </w:r>
      <w:proofErr w:type="spellEnd"/>
      <w:r w:rsidRPr="006A69B0">
        <w:rPr>
          <w:rFonts w:cs="Arial"/>
          <w:lang w:eastAsia="ar-SA"/>
        </w:rPr>
        <w:t xml:space="preserve"> </w:t>
      </w:r>
      <w:proofErr w:type="spellStart"/>
      <w:r w:rsidRPr="006A69B0">
        <w:rPr>
          <w:rFonts w:cs="Arial"/>
          <w:lang w:eastAsia="ar-SA"/>
        </w:rPr>
        <w:t>şi</w:t>
      </w:r>
      <w:proofErr w:type="spellEnd"/>
      <w:r w:rsidRPr="006A69B0">
        <w:rPr>
          <w:rFonts w:cs="Arial"/>
          <w:lang w:eastAsia="ar-SA"/>
        </w:rPr>
        <w:t xml:space="preserve"> </w:t>
      </w:r>
      <w:proofErr w:type="spellStart"/>
      <w:r w:rsidRPr="006A69B0">
        <w:rPr>
          <w:rFonts w:cs="Arial"/>
          <w:lang w:eastAsia="ar-SA"/>
        </w:rPr>
        <w:t>în</w:t>
      </w:r>
      <w:proofErr w:type="spellEnd"/>
      <w:r w:rsidRPr="006A69B0">
        <w:rPr>
          <w:rFonts w:cs="Arial"/>
          <w:lang w:eastAsia="ar-SA"/>
        </w:rPr>
        <w:t xml:space="preserve"> </w:t>
      </w:r>
      <w:proofErr w:type="spellStart"/>
      <w:r w:rsidRPr="006A69B0">
        <w:rPr>
          <w:rFonts w:cs="Arial"/>
          <w:lang w:eastAsia="ar-SA"/>
        </w:rPr>
        <w:t>creştere</w:t>
      </w:r>
      <w:proofErr w:type="spellEnd"/>
      <w:r w:rsidRPr="006A69B0">
        <w:rPr>
          <w:rFonts w:cs="Arial"/>
          <w:lang w:eastAsia="ar-SA"/>
        </w:rPr>
        <w:t xml:space="preserve"> </w:t>
      </w:r>
      <w:proofErr w:type="spellStart"/>
      <w:r w:rsidRPr="006A69B0">
        <w:rPr>
          <w:rFonts w:cs="Arial"/>
          <w:lang w:eastAsia="ar-SA"/>
        </w:rPr>
        <w:t>uşoară</w:t>
      </w:r>
      <w:proofErr w:type="spellEnd"/>
      <w:r w:rsidRPr="006A69B0">
        <w:rPr>
          <w:rFonts w:cs="Arial"/>
          <w:lang w:eastAsia="ar-SA"/>
        </w:rPr>
        <w:t xml:space="preserve"> pe </w:t>
      </w:r>
      <w:proofErr w:type="spellStart"/>
      <w:r w:rsidRPr="006A69B0">
        <w:rPr>
          <w:rFonts w:cs="Arial"/>
          <w:lang w:eastAsia="ar-SA"/>
        </w:rPr>
        <w:t>sectorul</w:t>
      </w:r>
      <w:proofErr w:type="spellEnd"/>
      <w:r w:rsidRPr="006A69B0">
        <w:rPr>
          <w:rFonts w:cs="Arial"/>
          <w:lang w:eastAsia="ar-SA"/>
        </w:rPr>
        <w:t xml:space="preserve"> </w:t>
      </w:r>
      <w:proofErr w:type="spellStart"/>
      <w:r w:rsidRPr="006A69B0">
        <w:rPr>
          <w:rFonts w:cs="Arial"/>
          <w:lang w:eastAsia="ar-SA"/>
        </w:rPr>
        <w:t>Brăila</w:t>
      </w:r>
      <w:proofErr w:type="spellEnd"/>
      <w:r w:rsidRPr="006A69B0">
        <w:rPr>
          <w:rFonts w:cs="Arial"/>
          <w:lang w:eastAsia="ar-SA"/>
        </w:rPr>
        <w:t xml:space="preserve"> – </w:t>
      </w:r>
      <w:proofErr w:type="spellStart"/>
      <w:r w:rsidRPr="006A69B0">
        <w:rPr>
          <w:rFonts w:cs="Arial"/>
          <w:lang w:eastAsia="ar-SA"/>
        </w:rPr>
        <w:t>Tulcea</w:t>
      </w:r>
      <w:proofErr w:type="spellEnd"/>
      <w:r w:rsidR="00F23F40" w:rsidRPr="006A69B0">
        <w:rPr>
          <w:rFonts w:cs="Arial"/>
          <w:lang w:eastAsia="ar-SA"/>
        </w:rPr>
        <w:t>.</w:t>
      </w:r>
    </w:p>
    <w:p w14:paraId="070AC796" w14:textId="77777777" w:rsidR="00FD1C31" w:rsidRPr="006A69B0" w:rsidRDefault="00C02271" w:rsidP="00646A75">
      <w:pPr>
        <w:spacing w:after="0" w:line="240" w:lineRule="auto"/>
        <w:ind w:left="1699"/>
        <w:rPr>
          <w:b/>
          <w:bCs/>
          <w:u w:val="single"/>
          <w:lang w:val="ro-RO"/>
        </w:rPr>
      </w:pPr>
      <w:r w:rsidRPr="006A69B0">
        <w:rPr>
          <w:b/>
          <w:bCs/>
          <w:lang w:val="ro-RO"/>
        </w:rPr>
        <w:t>2.</w:t>
      </w:r>
      <w:r w:rsidRPr="006A69B0">
        <w:rPr>
          <w:bCs/>
          <w:lang w:val="ro-RO"/>
        </w:rPr>
        <w:t xml:space="preserve"> </w:t>
      </w:r>
      <w:r w:rsidRPr="006A69B0">
        <w:rPr>
          <w:b/>
          <w:bCs/>
          <w:u w:val="single"/>
          <w:lang w:val="ro-RO"/>
        </w:rPr>
        <w:t>Situaţ</w:t>
      </w:r>
      <w:r w:rsidR="00AC70C6" w:rsidRPr="006A69B0">
        <w:rPr>
          <w:b/>
          <w:bCs/>
          <w:u w:val="single"/>
          <w:lang w:val="ro-RO"/>
        </w:rPr>
        <w:t>i</w:t>
      </w:r>
      <w:r w:rsidR="00A27AF3" w:rsidRPr="006A69B0">
        <w:rPr>
          <w:b/>
          <w:bCs/>
          <w:u w:val="single"/>
          <w:lang w:val="ro-RO"/>
        </w:rPr>
        <w:t xml:space="preserve">a </w:t>
      </w:r>
      <w:r w:rsidR="00643F8E" w:rsidRPr="006A69B0">
        <w:rPr>
          <w:b/>
          <w:bCs/>
          <w:u w:val="single"/>
          <w:lang w:val="ro-RO"/>
        </w:rPr>
        <w:t xml:space="preserve">meteorologică în </w:t>
      </w:r>
      <w:r w:rsidR="00F83819" w:rsidRPr="006A69B0">
        <w:rPr>
          <w:b/>
          <w:bCs/>
          <w:u w:val="single"/>
          <w:lang w:val="ro-RO"/>
        </w:rPr>
        <w:t>intervalul 2</w:t>
      </w:r>
      <w:r w:rsidR="003613F4" w:rsidRPr="006A69B0">
        <w:rPr>
          <w:b/>
          <w:bCs/>
          <w:u w:val="single"/>
          <w:lang w:val="ro-RO"/>
        </w:rPr>
        <w:t>4</w:t>
      </w:r>
      <w:r w:rsidR="00E17BAA" w:rsidRPr="006A69B0">
        <w:rPr>
          <w:b/>
          <w:bCs/>
          <w:u w:val="single"/>
          <w:lang w:val="ro-RO"/>
        </w:rPr>
        <w:t>.06</w:t>
      </w:r>
      <w:r w:rsidRPr="006A69B0">
        <w:rPr>
          <w:b/>
          <w:bCs/>
          <w:u w:val="single"/>
          <w:lang w:val="ro-RO"/>
        </w:rPr>
        <w:t>.2018, ora 08.00 –</w:t>
      </w:r>
      <w:r w:rsidR="00F83819" w:rsidRPr="006A69B0">
        <w:rPr>
          <w:b/>
          <w:bCs/>
          <w:u w:val="single"/>
          <w:lang w:val="ro-RO"/>
        </w:rPr>
        <w:t>2</w:t>
      </w:r>
      <w:r w:rsidR="003613F4" w:rsidRPr="006A69B0">
        <w:rPr>
          <w:b/>
          <w:bCs/>
          <w:u w:val="single"/>
          <w:lang w:val="ro-RO"/>
        </w:rPr>
        <w:t>5</w:t>
      </w:r>
      <w:r w:rsidR="00E17BAA" w:rsidRPr="006A69B0">
        <w:rPr>
          <w:b/>
          <w:bCs/>
          <w:u w:val="single"/>
          <w:lang w:val="ro-RO"/>
        </w:rPr>
        <w:t>.06</w:t>
      </w:r>
      <w:r w:rsidRPr="006A69B0">
        <w:rPr>
          <w:b/>
          <w:bCs/>
          <w:u w:val="single"/>
          <w:lang w:val="ro-RO"/>
        </w:rPr>
        <w:t>.2018, ora 06.00</w:t>
      </w:r>
    </w:p>
    <w:p w14:paraId="43976C01" w14:textId="54865B3E" w:rsidR="00F91CE3" w:rsidRPr="006A69B0" w:rsidRDefault="00C02271" w:rsidP="00CD7CE0">
      <w:pPr>
        <w:spacing w:after="0" w:line="240" w:lineRule="auto"/>
        <w:ind w:left="1699"/>
        <w:rPr>
          <w:lang w:val="ro-RO"/>
        </w:rPr>
      </w:pPr>
      <w:r w:rsidRPr="006A69B0">
        <w:rPr>
          <w:b/>
          <w:bCs/>
          <w:lang w:val="ro-RO"/>
        </w:rPr>
        <w:t>În ţară,</w:t>
      </w:r>
      <w:r w:rsidRPr="006A69B0">
        <w:rPr>
          <w:rFonts w:cs="Arial"/>
          <w:color w:val="000000"/>
          <w:lang w:val="ro-RO"/>
        </w:rPr>
        <w:t xml:space="preserve"> </w:t>
      </w:r>
      <w:r w:rsidR="00D705BD" w:rsidRPr="006A69B0">
        <w:rPr>
          <w:rFonts w:cs="Arial"/>
          <w:color w:val="000000"/>
          <w:lang w:val="ro-RO"/>
        </w:rPr>
        <w:t xml:space="preserve">deși valorile termice au marcat o ușoară creștere față de ziua precedentă, vremea s-a menținut răcoroasă în toate regiunile, chiar rece, local, pentru această dată. Temperaturile maxime au fost cuprinse între 17 grade la Joseni și Întorsura Buzăului și 27 de </w:t>
      </w:r>
      <w:r w:rsidR="00D705BD" w:rsidRPr="006A69B0">
        <w:rPr>
          <w:rFonts w:cs="Arial"/>
          <w:color w:val="000000"/>
          <w:lang w:val="ro-RO"/>
        </w:rPr>
        <w:lastRenderedPageBreak/>
        <w:t>grade la Brăila. Cerul a fost variabil, cu înnorări în nordul țării și la munte, unde, mai ales în cursul zilei, au fost ploi slabe, iar pe arii restrânse  s-au semnalat și descărcări electrice. Cu totul izolat, în nordul Carpaților Orientali, la înălțimi mai mari de 2000 m, precipitațiile au fost trecător și sub formă de lapoviță (Vf. Iezer). Vântul a suflat slab și moderat. Cu totul izolat, dimineața și noaptea, în depresiuni s-a produs ceață. Valorile termice la ora 06</w:t>
      </w:r>
      <w:r w:rsidR="00CB24BB">
        <w:rPr>
          <w:rFonts w:cs="Arial"/>
          <w:color w:val="000000"/>
          <w:lang w:val="ro-RO"/>
        </w:rPr>
        <w:t>.00</w:t>
      </w:r>
      <w:r w:rsidR="00D705BD" w:rsidRPr="006A69B0">
        <w:rPr>
          <w:rFonts w:cs="Arial"/>
          <w:color w:val="000000"/>
          <w:lang w:val="ro-RO"/>
        </w:rPr>
        <w:t xml:space="preserve"> erau cuprinse între 6 grade la Întorsura Buzăului și 18 grade la Gura Portiței și Sulina</w:t>
      </w:r>
      <w:r w:rsidR="00CD7CE0" w:rsidRPr="006A69B0">
        <w:rPr>
          <w:rFonts w:cs="Arial"/>
          <w:color w:val="000000"/>
          <w:lang w:val="ro-RO"/>
        </w:rPr>
        <w:t>.</w:t>
      </w:r>
    </w:p>
    <w:p w14:paraId="23174A24" w14:textId="77777777" w:rsidR="006204B5" w:rsidRPr="006A69B0" w:rsidRDefault="006204B5" w:rsidP="006750F3">
      <w:pPr>
        <w:pStyle w:val="NormalWeb"/>
        <w:spacing w:before="0" w:beforeAutospacing="0" w:after="0" w:afterAutospacing="0"/>
        <w:jc w:val="both"/>
        <w:rPr>
          <w:rFonts w:ascii="Trebuchet MS" w:hAnsi="Trebuchet MS"/>
          <w:sz w:val="22"/>
          <w:szCs w:val="22"/>
          <w:lang w:val="ro-RO"/>
        </w:rPr>
      </w:pPr>
    </w:p>
    <w:p w14:paraId="4F841082" w14:textId="0262C2F1" w:rsidR="00064702" w:rsidRPr="006A69B0" w:rsidRDefault="00D465D0" w:rsidP="00CD7CE0">
      <w:pPr>
        <w:spacing w:after="0" w:line="240" w:lineRule="auto"/>
        <w:ind w:left="1699"/>
        <w:rPr>
          <w:lang w:val="ro-RO"/>
        </w:rPr>
      </w:pPr>
      <w:r w:rsidRPr="006A69B0">
        <w:rPr>
          <w:b/>
          <w:bCs/>
          <w:color w:val="000000" w:themeColor="text1"/>
          <w:lang w:val="ro-RO"/>
        </w:rPr>
        <w:t>La Bucureşti</w:t>
      </w:r>
      <w:r w:rsidR="00BF5CD3" w:rsidRPr="006A69B0">
        <w:rPr>
          <w:b/>
          <w:bCs/>
          <w:color w:val="000000" w:themeColor="text1"/>
          <w:lang w:val="ro-RO"/>
        </w:rPr>
        <w:t>,</w:t>
      </w:r>
      <w:r w:rsidR="00C02271" w:rsidRPr="006A69B0">
        <w:rPr>
          <w:b/>
          <w:bCs/>
          <w:color w:val="000000" w:themeColor="text1"/>
          <w:lang w:val="ro-RO"/>
        </w:rPr>
        <w:t xml:space="preserve"> </w:t>
      </w:r>
      <w:r w:rsidR="00D705BD" w:rsidRPr="006A69B0">
        <w:rPr>
          <w:rFonts w:cs="Arial"/>
          <w:color w:val="000000"/>
          <w:lang w:val="ro-RO"/>
        </w:rPr>
        <w:t>vremea s-a menținut răcoroasă. Temperatura maximă a fost de 26 de grade la Filaret, 25 de grade la Afumați și 24 de grade la Băneasa. Cerul a fost variabil, iar vântul a suflat în general slab. La ora 06</w:t>
      </w:r>
      <w:r w:rsidR="00CB24BB">
        <w:rPr>
          <w:rFonts w:cs="Arial"/>
          <w:color w:val="000000"/>
          <w:lang w:val="ro-RO"/>
        </w:rPr>
        <w:t>.00</w:t>
      </w:r>
      <w:r w:rsidR="00D705BD" w:rsidRPr="006A69B0">
        <w:rPr>
          <w:rFonts w:cs="Arial"/>
          <w:color w:val="000000"/>
          <w:lang w:val="ro-RO"/>
        </w:rPr>
        <w:t xml:space="preserve"> se înregistrau 10 grade la Băneasa, 12 grade la Afumați și 13 grade la Filaret</w:t>
      </w:r>
      <w:r w:rsidR="00CD7CE0" w:rsidRPr="006A69B0">
        <w:rPr>
          <w:rFonts w:cs="Arial"/>
          <w:color w:val="000000"/>
          <w:lang w:val="ro-RO"/>
        </w:rPr>
        <w:t>.</w:t>
      </w:r>
    </w:p>
    <w:p w14:paraId="187A255E" w14:textId="77777777" w:rsidR="00204345" w:rsidRPr="006A69B0" w:rsidRDefault="00204345" w:rsidP="00064702">
      <w:pPr>
        <w:pStyle w:val="NormalWeb"/>
        <w:spacing w:before="0" w:beforeAutospacing="0" w:after="0" w:afterAutospacing="0"/>
        <w:jc w:val="both"/>
        <w:rPr>
          <w:rFonts w:ascii="Trebuchet MS" w:hAnsi="Trebuchet MS"/>
          <w:sz w:val="22"/>
          <w:szCs w:val="22"/>
          <w:lang w:val="ro-RO"/>
        </w:rPr>
      </w:pPr>
    </w:p>
    <w:p w14:paraId="20F84E55" w14:textId="77777777" w:rsidR="00C02271" w:rsidRPr="006A69B0" w:rsidRDefault="00C02271" w:rsidP="00CD7CE0">
      <w:pPr>
        <w:spacing w:after="0" w:line="240" w:lineRule="auto"/>
        <w:ind w:left="1714"/>
        <w:rPr>
          <w:lang w:val="ro-RO"/>
        </w:rPr>
      </w:pPr>
      <w:r w:rsidRPr="006A69B0">
        <w:rPr>
          <w:b/>
          <w:bCs/>
          <w:lang w:val="ro-RO"/>
        </w:rPr>
        <w:t xml:space="preserve">3. </w:t>
      </w:r>
      <w:r w:rsidRPr="006A69B0">
        <w:rPr>
          <w:b/>
          <w:bCs/>
          <w:u w:val="single"/>
          <w:lang w:val="ro-RO"/>
        </w:rPr>
        <w:t>Progno</w:t>
      </w:r>
      <w:r w:rsidR="000273A3" w:rsidRPr="006A69B0">
        <w:rPr>
          <w:b/>
          <w:bCs/>
          <w:u w:val="single"/>
          <w:lang w:val="ro-RO"/>
        </w:rPr>
        <w:t>z</w:t>
      </w:r>
      <w:r w:rsidR="00AC70C6" w:rsidRPr="006A69B0">
        <w:rPr>
          <w:b/>
          <w:bCs/>
          <w:u w:val="single"/>
          <w:lang w:val="ro-RO"/>
        </w:rPr>
        <w:t xml:space="preserve">a </w:t>
      </w:r>
      <w:r w:rsidR="00632169" w:rsidRPr="006A69B0">
        <w:rPr>
          <w:b/>
          <w:bCs/>
          <w:u w:val="single"/>
          <w:lang w:val="ro-RO"/>
        </w:rPr>
        <w:t>meteorologică în</w:t>
      </w:r>
      <w:r w:rsidR="00E17BAA" w:rsidRPr="006A69B0">
        <w:rPr>
          <w:b/>
          <w:bCs/>
          <w:u w:val="single"/>
          <w:lang w:val="ro-RO"/>
        </w:rPr>
        <w:t xml:space="preserve"> intervalul </w:t>
      </w:r>
      <w:r w:rsidR="00761E55" w:rsidRPr="006A69B0">
        <w:rPr>
          <w:b/>
          <w:bCs/>
          <w:u w:val="single"/>
          <w:lang w:val="ro-RO"/>
        </w:rPr>
        <w:t>2</w:t>
      </w:r>
      <w:r w:rsidR="003613F4" w:rsidRPr="006A69B0">
        <w:rPr>
          <w:b/>
          <w:bCs/>
          <w:u w:val="single"/>
          <w:lang w:val="ro-RO"/>
        </w:rPr>
        <w:t>5</w:t>
      </w:r>
      <w:r w:rsidR="00632169" w:rsidRPr="006A69B0">
        <w:rPr>
          <w:b/>
          <w:bCs/>
          <w:u w:val="single"/>
          <w:lang w:val="ro-RO"/>
        </w:rPr>
        <w:t>.</w:t>
      </w:r>
      <w:r w:rsidR="00E17BAA" w:rsidRPr="006A69B0">
        <w:rPr>
          <w:b/>
          <w:bCs/>
          <w:u w:val="single"/>
          <w:lang w:val="ro-RO"/>
        </w:rPr>
        <w:t>06</w:t>
      </w:r>
      <w:r w:rsidR="008F21C1" w:rsidRPr="006A69B0">
        <w:rPr>
          <w:b/>
          <w:bCs/>
          <w:u w:val="single"/>
          <w:lang w:val="ro-RO"/>
        </w:rPr>
        <w:t xml:space="preserve">.2018, </w:t>
      </w:r>
      <w:r w:rsidR="00F83819" w:rsidRPr="006A69B0">
        <w:rPr>
          <w:b/>
          <w:bCs/>
          <w:u w:val="single"/>
          <w:lang w:val="ro-RO"/>
        </w:rPr>
        <w:t>ora 08.00 –2</w:t>
      </w:r>
      <w:r w:rsidR="003613F4" w:rsidRPr="006A69B0">
        <w:rPr>
          <w:b/>
          <w:bCs/>
          <w:u w:val="single"/>
          <w:lang w:val="ro-RO"/>
        </w:rPr>
        <w:t>6</w:t>
      </w:r>
      <w:r w:rsidR="00E17BAA" w:rsidRPr="006A69B0">
        <w:rPr>
          <w:b/>
          <w:bCs/>
          <w:u w:val="single"/>
          <w:lang w:val="ro-RO"/>
        </w:rPr>
        <w:t>.06</w:t>
      </w:r>
      <w:r w:rsidRPr="006A69B0">
        <w:rPr>
          <w:b/>
          <w:bCs/>
          <w:u w:val="single"/>
          <w:lang w:val="ro-RO"/>
        </w:rPr>
        <w:t>.2018, ora 08.00</w:t>
      </w:r>
    </w:p>
    <w:p w14:paraId="70E1DBC8" w14:textId="77777777" w:rsidR="00204345" w:rsidRPr="006A69B0" w:rsidRDefault="00CA6629" w:rsidP="00CD7CE0">
      <w:pPr>
        <w:spacing w:after="0" w:line="240" w:lineRule="auto"/>
        <w:rPr>
          <w:rFonts w:cs="Arial"/>
          <w:color w:val="000000"/>
          <w:lang w:val="ro-RO"/>
        </w:rPr>
      </w:pPr>
      <w:r w:rsidRPr="006A69B0">
        <w:rPr>
          <w:b/>
          <w:bCs/>
          <w:lang w:val="ro-RO"/>
        </w:rPr>
        <w:t xml:space="preserve">În ţară, </w:t>
      </w:r>
      <w:r w:rsidR="00D705BD" w:rsidRPr="006A69B0">
        <w:rPr>
          <w:rFonts w:cs="Arial"/>
          <w:color w:val="000000"/>
          <w:lang w:val="ro-RO"/>
        </w:rPr>
        <w:t>vremea se va menține răcoroasă. Cerul va fi variabil, cu înnorări temporar accentuate mai ales după-amiaza, când vor fi ploi de scurtă durată și, posibil, descărcări electrice, local în nord-vestul teritoriului și în zonele de deal și munte și izolat în rest. Vântul va sufla slab și moderat, cu unele intensificări în timpul ploilor. Temperaturile maxime vor fi cuprinse între 19 și 28 de grade, cu cele mai  ridicate valori în Muntenia, iar cele minime se vor situa, în general, între 8 și 18 grade</w:t>
      </w:r>
      <w:r w:rsidR="00CD7CE0" w:rsidRPr="006A69B0">
        <w:rPr>
          <w:rFonts w:cs="Arial"/>
          <w:color w:val="000000"/>
          <w:lang w:val="ro-RO"/>
        </w:rPr>
        <w:t>.</w:t>
      </w:r>
    </w:p>
    <w:p w14:paraId="23B97DBF" w14:textId="77777777" w:rsidR="00FA389D" w:rsidRPr="006A69B0" w:rsidRDefault="00FA389D" w:rsidP="00CD7CE0">
      <w:pPr>
        <w:spacing w:after="0" w:line="240" w:lineRule="auto"/>
        <w:rPr>
          <w:rFonts w:cs="Arial"/>
          <w:b/>
          <w:bCs/>
          <w:color w:val="000000"/>
          <w:u w:val="single"/>
          <w:lang w:val="ro-RO"/>
        </w:rPr>
      </w:pPr>
    </w:p>
    <w:p w14:paraId="1E19C60E" w14:textId="77777777" w:rsidR="006750F3" w:rsidRPr="006A69B0" w:rsidRDefault="00C02271" w:rsidP="00CD7CE0">
      <w:pPr>
        <w:pStyle w:val="NormalWeb"/>
        <w:spacing w:before="0" w:beforeAutospacing="0" w:after="0" w:afterAutospacing="0"/>
        <w:ind w:left="1714"/>
        <w:jc w:val="both"/>
        <w:rPr>
          <w:rFonts w:ascii="Trebuchet MS" w:hAnsi="Trebuchet MS" w:cs="Arial"/>
          <w:color w:val="000000"/>
          <w:sz w:val="22"/>
          <w:szCs w:val="22"/>
          <w:lang w:val="ro-RO"/>
        </w:rPr>
      </w:pPr>
      <w:r w:rsidRPr="006A69B0">
        <w:rPr>
          <w:rFonts w:ascii="Trebuchet MS" w:hAnsi="Trebuchet MS"/>
          <w:b/>
          <w:bCs/>
          <w:sz w:val="22"/>
          <w:szCs w:val="22"/>
          <w:lang w:val="ro-RO"/>
        </w:rPr>
        <w:t>La Bucureşti</w:t>
      </w:r>
      <w:r w:rsidR="00BF5CD3" w:rsidRPr="006A69B0">
        <w:rPr>
          <w:rFonts w:ascii="Trebuchet MS" w:hAnsi="Trebuchet MS"/>
          <w:b/>
          <w:bCs/>
          <w:sz w:val="22"/>
          <w:szCs w:val="22"/>
          <w:lang w:val="ro-RO"/>
        </w:rPr>
        <w:t>,</w:t>
      </w:r>
      <w:r w:rsidRPr="006A69B0">
        <w:rPr>
          <w:rFonts w:ascii="Trebuchet MS" w:hAnsi="Trebuchet MS"/>
          <w:b/>
          <w:bCs/>
          <w:sz w:val="22"/>
          <w:szCs w:val="22"/>
          <w:lang w:val="ro-RO"/>
        </w:rPr>
        <w:t xml:space="preserve"> </w:t>
      </w:r>
      <w:r w:rsidR="00D705BD" w:rsidRPr="006A69B0">
        <w:rPr>
          <w:rFonts w:ascii="Trebuchet MS" w:hAnsi="Trebuchet MS" w:cs="Arial"/>
          <w:color w:val="000000"/>
          <w:sz w:val="22"/>
          <w:szCs w:val="22"/>
          <w:lang w:val="ro-RO"/>
        </w:rPr>
        <w:t>vremea se va menține răcoroasă. Cerul va fi variabil, iar vântul va sufla slab și moderat. Temperatura maximă se va situa în jurul valorii de 27 de grade, iar cea minimă va fi de 12...14 grade</w:t>
      </w:r>
      <w:r w:rsidR="00CD7CE0" w:rsidRPr="006A69B0">
        <w:rPr>
          <w:rFonts w:ascii="Trebuchet MS" w:hAnsi="Trebuchet MS" w:cs="Arial"/>
          <w:color w:val="000000"/>
          <w:sz w:val="22"/>
          <w:szCs w:val="22"/>
          <w:lang w:val="ro-RO"/>
        </w:rPr>
        <w:t>.</w:t>
      </w:r>
    </w:p>
    <w:p w14:paraId="7B242A7D" w14:textId="77777777" w:rsidR="00F83819" w:rsidRPr="006A69B0" w:rsidRDefault="00F83819" w:rsidP="006750F3">
      <w:pPr>
        <w:pStyle w:val="NormalWeb"/>
        <w:spacing w:before="0" w:beforeAutospacing="0" w:after="0" w:afterAutospacing="0"/>
        <w:ind w:left="1714"/>
        <w:jc w:val="both"/>
        <w:rPr>
          <w:rFonts w:ascii="Trebuchet MS" w:hAnsi="Trebuchet MS"/>
          <w:sz w:val="22"/>
          <w:szCs w:val="22"/>
          <w:lang w:val="ro-RO"/>
        </w:rPr>
      </w:pPr>
    </w:p>
    <w:p w14:paraId="357F034F" w14:textId="77777777" w:rsidR="00BD5B5B" w:rsidRPr="006A69B0" w:rsidRDefault="00C02271" w:rsidP="00871CCB">
      <w:pPr>
        <w:spacing w:after="0"/>
        <w:ind w:left="1699"/>
        <w:rPr>
          <w:b/>
          <w:bCs/>
          <w:i/>
          <w:u w:val="single"/>
          <w:lang w:val="it-IT"/>
        </w:rPr>
      </w:pPr>
      <w:r w:rsidRPr="006A69B0">
        <w:rPr>
          <w:b/>
          <w:bCs/>
          <w:i/>
          <w:lang w:val="it-IT"/>
        </w:rPr>
        <w:t xml:space="preserve">II. </w:t>
      </w:r>
      <w:r w:rsidRPr="006A69B0">
        <w:rPr>
          <w:b/>
          <w:bCs/>
          <w:i/>
          <w:u w:val="single"/>
          <w:lang w:val="it-IT"/>
        </w:rPr>
        <w:t>CALITATEA APELOR</w:t>
      </w:r>
    </w:p>
    <w:p w14:paraId="64AEB7F4" w14:textId="77777777" w:rsidR="00761E55" w:rsidRPr="006A69B0" w:rsidRDefault="00761E55" w:rsidP="00761E55">
      <w:pPr>
        <w:spacing w:after="0" w:line="240" w:lineRule="auto"/>
        <w:ind w:left="1699"/>
        <w:rPr>
          <w:b/>
          <w:lang w:val="it-IT"/>
        </w:rPr>
      </w:pPr>
      <w:r w:rsidRPr="006A69B0">
        <w:rPr>
          <w:b/>
          <w:lang w:val="it-IT"/>
        </w:rPr>
        <w:t>1.1. Pe fluviul Dunărea</w:t>
      </w:r>
    </w:p>
    <w:p w14:paraId="1DD3E5B5" w14:textId="77777777" w:rsidR="00761E55" w:rsidRPr="006A69B0" w:rsidRDefault="00761E55" w:rsidP="00761E55">
      <w:pPr>
        <w:spacing w:after="0" w:line="240" w:lineRule="auto"/>
        <w:ind w:left="1699"/>
        <w:rPr>
          <w:lang w:val="it-IT"/>
        </w:rPr>
      </w:pPr>
      <w:r w:rsidRPr="006A69B0">
        <w:rPr>
          <w:lang w:val="it-IT"/>
        </w:rPr>
        <w:t>Nu au fost semnalate evenimente deosebite.</w:t>
      </w:r>
    </w:p>
    <w:p w14:paraId="652010F7" w14:textId="77777777" w:rsidR="003613F4" w:rsidRPr="006A69B0" w:rsidRDefault="003613F4" w:rsidP="00761E55">
      <w:pPr>
        <w:spacing w:after="0" w:line="240" w:lineRule="auto"/>
        <w:ind w:left="1699"/>
        <w:rPr>
          <w:lang w:val="it-IT"/>
        </w:rPr>
      </w:pPr>
    </w:p>
    <w:p w14:paraId="1A37C71F" w14:textId="77777777" w:rsidR="00761E55" w:rsidRPr="006A69B0" w:rsidRDefault="00761E55" w:rsidP="00761E55">
      <w:pPr>
        <w:spacing w:after="0" w:line="240" w:lineRule="auto"/>
        <w:ind w:left="1699"/>
        <w:rPr>
          <w:b/>
          <w:lang w:val="it-IT"/>
        </w:rPr>
      </w:pPr>
      <w:r w:rsidRPr="006A69B0">
        <w:rPr>
          <w:b/>
          <w:lang w:val="it-IT"/>
        </w:rPr>
        <w:t>1.2.</w:t>
      </w:r>
      <w:r w:rsidRPr="006A69B0">
        <w:rPr>
          <w:b/>
          <w:lang w:val="it-IT"/>
        </w:rPr>
        <w:tab/>
        <w:t>Pe râurile interioare</w:t>
      </w:r>
    </w:p>
    <w:p w14:paraId="68DEBF9C" w14:textId="197B0E95" w:rsidR="0012736F" w:rsidRPr="006A69B0" w:rsidRDefault="003613F4" w:rsidP="0012736F">
      <w:pPr>
        <w:spacing w:after="0" w:line="240" w:lineRule="auto"/>
        <w:ind w:left="1699"/>
      </w:pPr>
      <w:r w:rsidRPr="006A69B0">
        <w:rPr>
          <w:b/>
        </w:rPr>
        <w:t xml:space="preserve">ABA Prut </w:t>
      </w:r>
      <w:proofErr w:type="spellStart"/>
      <w:r w:rsidRPr="006A69B0">
        <w:rPr>
          <w:b/>
        </w:rPr>
        <w:t>Bârlad</w:t>
      </w:r>
      <w:proofErr w:type="spellEnd"/>
      <w:r w:rsidRPr="006A69B0">
        <w:t xml:space="preserve"> </w:t>
      </w:r>
      <w:proofErr w:type="spellStart"/>
      <w:r w:rsidRPr="006A69B0">
        <w:t>informează</w:t>
      </w:r>
      <w:proofErr w:type="spellEnd"/>
      <w:r w:rsidRPr="006A69B0">
        <w:t xml:space="preserve"> </w:t>
      </w:r>
      <w:proofErr w:type="spellStart"/>
      <w:r w:rsidRPr="006A69B0">
        <w:t>despre</w:t>
      </w:r>
      <w:proofErr w:type="spellEnd"/>
      <w:r w:rsidRPr="006A69B0">
        <w:t xml:space="preserve"> </w:t>
      </w:r>
      <w:r w:rsidRPr="006A69B0">
        <w:rPr>
          <w:b/>
        </w:rPr>
        <w:t xml:space="preserve">o </w:t>
      </w:r>
      <w:proofErr w:type="spellStart"/>
      <w:r w:rsidRPr="006A69B0">
        <w:rPr>
          <w:b/>
        </w:rPr>
        <w:t>mortalitate</w:t>
      </w:r>
      <w:proofErr w:type="spellEnd"/>
      <w:r w:rsidRPr="006A69B0">
        <w:rPr>
          <w:b/>
        </w:rPr>
        <w:t xml:space="preserve"> </w:t>
      </w:r>
      <w:proofErr w:type="spellStart"/>
      <w:r w:rsidRPr="006A69B0">
        <w:rPr>
          <w:b/>
        </w:rPr>
        <w:t>piscicolă</w:t>
      </w:r>
      <w:proofErr w:type="spellEnd"/>
      <w:r w:rsidRPr="006A69B0">
        <w:rPr>
          <w:b/>
        </w:rPr>
        <w:t xml:space="preserve"> de </w:t>
      </w:r>
      <w:r w:rsidR="00FA389D" w:rsidRPr="006A69B0">
        <w:rPr>
          <w:b/>
        </w:rPr>
        <w:t>5</w:t>
      </w:r>
      <w:r w:rsidRPr="006A69B0">
        <w:rPr>
          <w:b/>
        </w:rPr>
        <w:t xml:space="preserve"> kg, cu </w:t>
      </w:r>
      <w:proofErr w:type="spellStart"/>
      <w:r w:rsidRPr="006A69B0">
        <w:rPr>
          <w:b/>
        </w:rPr>
        <w:t>peşti</w:t>
      </w:r>
      <w:proofErr w:type="spellEnd"/>
      <w:r w:rsidRPr="006A69B0">
        <w:rPr>
          <w:b/>
        </w:rPr>
        <w:t xml:space="preserve"> de </w:t>
      </w:r>
      <w:proofErr w:type="spellStart"/>
      <w:r w:rsidRPr="006A69B0">
        <w:rPr>
          <w:b/>
        </w:rPr>
        <w:t>dimensiuni</w:t>
      </w:r>
      <w:proofErr w:type="spellEnd"/>
      <w:r w:rsidRPr="006A69B0">
        <w:rPr>
          <w:b/>
        </w:rPr>
        <w:t xml:space="preserve"> de 20-25 cm, </w:t>
      </w:r>
      <w:proofErr w:type="spellStart"/>
      <w:r w:rsidRPr="006A69B0">
        <w:rPr>
          <w:b/>
        </w:rPr>
        <w:t>observată</w:t>
      </w:r>
      <w:proofErr w:type="spellEnd"/>
      <w:r w:rsidRPr="006A69B0">
        <w:rPr>
          <w:b/>
        </w:rPr>
        <w:t xml:space="preserve"> </w:t>
      </w:r>
      <w:r w:rsidR="00CB24BB">
        <w:rPr>
          <w:b/>
        </w:rPr>
        <w:t xml:space="preserve">la </w:t>
      </w:r>
      <w:r w:rsidRPr="006A69B0">
        <w:rPr>
          <w:b/>
        </w:rPr>
        <w:t xml:space="preserve">data de 24.06.2018, </w:t>
      </w:r>
      <w:proofErr w:type="spellStart"/>
      <w:r w:rsidRPr="006A69B0">
        <w:rPr>
          <w:b/>
        </w:rPr>
        <w:t>ora</w:t>
      </w:r>
      <w:proofErr w:type="spellEnd"/>
      <w:r w:rsidRPr="006A69B0">
        <w:rPr>
          <w:b/>
        </w:rPr>
        <w:t xml:space="preserve"> 12.30, </w:t>
      </w:r>
      <w:proofErr w:type="spellStart"/>
      <w:r w:rsidRPr="006A69B0">
        <w:rPr>
          <w:b/>
        </w:rPr>
        <w:t>în</w:t>
      </w:r>
      <w:proofErr w:type="spellEnd"/>
      <w:r w:rsidRPr="006A69B0">
        <w:rPr>
          <w:b/>
        </w:rPr>
        <w:t xml:space="preserve"> zona </w:t>
      </w:r>
      <w:proofErr w:type="spellStart"/>
      <w:r w:rsidRPr="006A69B0">
        <w:rPr>
          <w:b/>
        </w:rPr>
        <w:t>descărcătorului</w:t>
      </w:r>
      <w:proofErr w:type="spellEnd"/>
      <w:r w:rsidRPr="006A69B0">
        <w:rPr>
          <w:b/>
        </w:rPr>
        <w:t xml:space="preserve"> de ape </w:t>
      </w:r>
      <w:proofErr w:type="spellStart"/>
      <w:r w:rsidRPr="006A69B0">
        <w:rPr>
          <w:b/>
        </w:rPr>
        <w:t>mari</w:t>
      </w:r>
      <w:proofErr w:type="spellEnd"/>
      <w:r w:rsidRPr="006A69B0">
        <w:rPr>
          <w:b/>
        </w:rPr>
        <w:t xml:space="preserve"> de la </w:t>
      </w:r>
      <w:proofErr w:type="spellStart"/>
      <w:r w:rsidRPr="006A69B0">
        <w:rPr>
          <w:b/>
        </w:rPr>
        <w:t>Acumularea</w:t>
      </w:r>
      <w:proofErr w:type="spellEnd"/>
      <w:r w:rsidRPr="006A69B0">
        <w:rPr>
          <w:b/>
        </w:rPr>
        <w:t xml:space="preserve"> </w:t>
      </w:r>
      <w:proofErr w:type="spellStart"/>
      <w:r w:rsidRPr="006A69B0">
        <w:rPr>
          <w:b/>
        </w:rPr>
        <w:t>Ciric</w:t>
      </w:r>
      <w:proofErr w:type="spellEnd"/>
      <w:r w:rsidRPr="006A69B0">
        <w:rPr>
          <w:b/>
        </w:rPr>
        <w:t xml:space="preserve"> II, de pe </w:t>
      </w:r>
      <w:proofErr w:type="spellStart"/>
      <w:r w:rsidRPr="006A69B0">
        <w:rPr>
          <w:b/>
        </w:rPr>
        <w:t>cursul</w:t>
      </w:r>
      <w:proofErr w:type="spellEnd"/>
      <w:r w:rsidRPr="006A69B0">
        <w:rPr>
          <w:b/>
        </w:rPr>
        <w:t xml:space="preserve"> de </w:t>
      </w:r>
      <w:proofErr w:type="spellStart"/>
      <w:r w:rsidRPr="006A69B0">
        <w:rPr>
          <w:b/>
        </w:rPr>
        <w:t>apă</w:t>
      </w:r>
      <w:proofErr w:type="spellEnd"/>
      <w:r w:rsidRPr="006A69B0">
        <w:rPr>
          <w:b/>
        </w:rPr>
        <w:t xml:space="preserve"> </w:t>
      </w:r>
      <w:proofErr w:type="spellStart"/>
      <w:r w:rsidRPr="006A69B0">
        <w:rPr>
          <w:b/>
        </w:rPr>
        <w:t>Ciric</w:t>
      </w:r>
      <w:proofErr w:type="spellEnd"/>
      <w:r w:rsidRPr="006A69B0">
        <w:rPr>
          <w:b/>
        </w:rPr>
        <w:t xml:space="preserve">, de pe </w:t>
      </w:r>
      <w:proofErr w:type="spellStart"/>
      <w:r w:rsidRPr="006A69B0">
        <w:rPr>
          <w:b/>
        </w:rPr>
        <w:t>raza</w:t>
      </w:r>
      <w:proofErr w:type="spellEnd"/>
      <w:r w:rsidRPr="006A69B0">
        <w:rPr>
          <w:b/>
        </w:rPr>
        <w:t xml:space="preserve"> </w:t>
      </w:r>
      <w:proofErr w:type="spellStart"/>
      <w:r w:rsidRPr="006A69B0">
        <w:rPr>
          <w:b/>
        </w:rPr>
        <w:t>Municipiului</w:t>
      </w:r>
      <w:proofErr w:type="spellEnd"/>
      <w:r w:rsidRPr="006A69B0">
        <w:rPr>
          <w:b/>
        </w:rPr>
        <w:t xml:space="preserve"> </w:t>
      </w:r>
      <w:proofErr w:type="spellStart"/>
      <w:r w:rsidRPr="006A69B0">
        <w:rPr>
          <w:b/>
        </w:rPr>
        <w:t>Iaşi</w:t>
      </w:r>
      <w:proofErr w:type="spellEnd"/>
      <w:r w:rsidRPr="006A69B0">
        <w:rPr>
          <w:b/>
        </w:rPr>
        <w:t xml:space="preserve">, </w:t>
      </w:r>
      <w:proofErr w:type="spellStart"/>
      <w:r w:rsidRPr="006A69B0">
        <w:rPr>
          <w:b/>
        </w:rPr>
        <w:t>jud</w:t>
      </w:r>
      <w:proofErr w:type="spellEnd"/>
      <w:r w:rsidRPr="006A69B0">
        <w:rPr>
          <w:b/>
        </w:rPr>
        <w:t xml:space="preserve"> </w:t>
      </w:r>
      <w:proofErr w:type="spellStart"/>
      <w:r w:rsidRPr="006A69B0">
        <w:rPr>
          <w:b/>
        </w:rPr>
        <w:t>Iaşi</w:t>
      </w:r>
      <w:proofErr w:type="spellEnd"/>
      <w:r w:rsidRPr="006A69B0">
        <w:t xml:space="preserve">. </w:t>
      </w:r>
      <w:proofErr w:type="spellStart"/>
      <w:r w:rsidRPr="006A69B0">
        <w:t>Reprezentanţi</w:t>
      </w:r>
      <w:proofErr w:type="spellEnd"/>
      <w:r w:rsidRPr="006A69B0">
        <w:t xml:space="preserve"> ai SGA Iasi s-au </w:t>
      </w:r>
      <w:proofErr w:type="spellStart"/>
      <w:r w:rsidRPr="006A69B0">
        <w:t>deplasat</w:t>
      </w:r>
      <w:proofErr w:type="spellEnd"/>
      <w:r w:rsidRPr="006A69B0">
        <w:t xml:space="preserve"> </w:t>
      </w:r>
      <w:proofErr w:type="spellStart"/>
      <w:r w:rsidRPr="006A69B0">
        <w:t>în</w:t>
      </w:r>
      <w:proofErr w:type="spellEnd"/>
      <w:r w:rsidRPr="006A69B0">
        <w:t xml:space="preserve"> </w:t>
      </w:r>
      <w:proofErr w:type="spellStart"/>
      <w:r w:rsidRPr="006A69B0">
        <w:t>teren</w:t>
      </w:r>
      <w:proofErr w:type="spellEnd"/>
      <w:r w:rsidRPr="006A69B0">
        <w:t xml:space="preserve"> </w:t>
      </w:r>
      <w:proofErr w:type="spellStart"/>
      <w:r w:rsidRPr="006A69B0">
        <w:t>pentru</w:t>
      </w:r>
      <w:proofErr w:type="spellEnd"/>
      <w:r w:rsidRPr="006A69B0">
        <w:t xml:space="preserve"> </w:t>
      </w:r>
      <w:proofErr w:type="spellStart"/>
      <w:r w:rsidRPr="006A69B0">
        <w:t>recoltare</w:t>
      </w:r>
      <w:proofErr w:type="spellEnd"/>
      <w:r w:rsidRPr="006A69B0">
        <w:t xml:space="preserve"> de probe </w:t>
      </w:r>
      <w:proofErr w:type="spellStart"/>
      <w:r w:rsidRPr="006A69B0">
        <w:t>în</w:t>
      </w:r>
      <w:proofErr w:type="spellEnd"/>
      <w:r w:rsidRPr="006A69B0">
        <w:t xml:space="preserve"> </w:t>
      </w:r>
      <w:proofErr w:type="spellStart"/>
      <w:r w:rsidRPr="006A69B0">
        <w:t>vederea</w:t>
      </w:r>
      <w:proofErr w:type="spellEnd"/>
      <w:r w:rsidRPr="006A69B0">
        <w:t xml:space="preserve"> </w:t>
      </w:r>
      <w:proofErr w:type="spellStart"/>
      <w:r w:rsidRPr="006A69B0">
        <w:t>identificării</w:t>
      </w:r>
      <w:proofErr w:type="spellEnd"/>
      <w:r w:rsidRPr="006A69B0">
        <w:t xml:space="preserve"> </w:t>
      </w:r>
      <w:proofErr w:type="spellStart"/>
      <w:r w:rsidRPr="006A69B0">
        <w:t>cauzei</w:t>
      </w:r>
      <w:proofErr w:type="spellEnd"/>
      <w:r w:rsidRPr="006A69B0">
        <w:t xml:space="preserve"> </w:t>
      </w:r>
      <w:proofErr w:type="spellStart"/>
      <w:r w:rsidRPr="006A69B0">
        <w:t>poluării</w:t>
      </w:r>
      <w:proofErr w:type="spellEnd"/>
      <w:r w:rsidRPr="006A69B0">
        <w:t>.</w:t>
      </w:r>
      <w:r w:rsidR="0012736F" w:rsidRPr="006A69B0">
        <w:t xml:space="preserve"> </w:t>
      </w:r>
    </w:p>
    <w:p w14:paraId="4469AB39" w14:textId="77777777" w:rsidR="00D36D89" w:rsidRPr="006A69B0" w:rsidRDefault="0012736F" w:rsidP="0012736F">
      <w:pPr>
        <w:spacing w:after="0" w:line="240" w:lineRule="auto"/>
        <w:ind w:left="1699"/>
      </w:pPr>
      <w:proofErr w:type="spellStart"/>
      <w:r w:rsidRPr="006A69B0">
        <w:t>Cauzele</w:t>
      </w:r>
      <w:proofErr w:type="spellEnd"/>
      <w:r w:rsidRPr="006A69B0">
        <w:t xml:space="preserve"> </w:t>
      </w:r>
      <w:proofErr w:type="spellStart"/>
      <w:r w:rsidRPr="006A69B0">
        <w:t>mortalităţii</w:t>
      </w:r>
      <w:proofErr w:type="spellEnd"/>
      <w:r w:rsidRPr="006A69B0">
        <w:t xml:space="preserve"> </w:t>
      </w:r>
      <w:proofErr w:type="spellStart"/>
      <w:r w:rsidRPr="006A69B0">
        <w:t>piscicole</w:t>
      </w:r>
      <w:proofErr w:type="spellEnd"/>
      <w:r w:rsidRPr="006A69B0">
        <w:t xml:space="preserve">: </w:t>
      </w:r>
      <w:proofErr w:type="spellStart"/>
      <w:r w:rsidRPr="006A69B0">
        <w:t>antrenarea</w:t>
      </w:r>
      <w:proofErr w:type="spellEnd"/>
      <w:r w:rsidRPr="006A69B0">
        <w:t xml:space="preserve"> </w:t>
      </w:r>
      <w:proofErr w:type="spellStart"/>
      <w:r w:rsidRPr="006A69B0">
        <w:t>unei</w:t>
      </w:r>
      <w:proofErr w:type="spellEnd"/>
      <w:r w:rsidRPr="006A69B0">
        <w:t xml:space="preserve"> </w:t>
      </w:r>
      <w:proofErr w:type="spellStart"/>
      <w:r w:rsidRPr="006A69B0">
        <w:t>cantităţi</w:t>
      </w:r>
      <w:proofErr w:type="spellEnd"/>
      <w:r w:rsidRPr="006A69B0">
        <w:t xml:space="preserve"> </w:t>
      </w:r>
      <w:proofErr w:type="spellStart"/>
      <w:r w:rsidRPr="006A69B0">
        <w:t>mari</w:t>
      </w:r>
      <w:proofErr w:type="spellEnd"/>
      <w:r w:rsidRPr="006A69B0">
        <w:t xml:space="preserve"> de </w:t>
      </w:r>
      <w:proofErr w:type="spellStart"/>
      <w:r w:rsidRPr="006A69B0">
        <w:t>materie</w:t>
      </w:r>
      <w:proofErr w:type="spellEnd"/>
      <w:r w:rsidRPr="006A69B0">
        <w:t xml:space="preserve"> </w:t>
      </w:r>
      <w:proofErr w:type="spellStart"/>
      <w:r w:rsidRPr="006A69B0">
        <w:t>în</w:t>
      </w:r>
      <w:proofErr w:type="spellEnd"/>
      <w:r w:rsidRPr="006A69B0">
        <w:t xml:space="preserve"> </w:t>
      </w:r>
      <w:proofErr w:type="spellStart"/>
      <w:r w:rsidRPr="006A69B0">
        <w:t>suspensie</w:t>
      </w:r>
      <w:proofErr w:type="spellEnd"/>
      <w:r w:rsidRPr="006A69B0">
        <w:t xml:space="preserve"> a </w:t>
      </w:r>
      <w:proofErr w:type="spellStart"/>
      <w:r w:rsidRPr="006A69B0">
        <w:t>dus</w:t>
      </w:r>
      <w:proofErr w:type="spellEnd"/>
      <w:r w:rsidRPr="006A69B0">
        <w:t xml:space="preserve"> la </w:t>
      </w:r>
      <w:proofErr w:type="spellStart"/>
      <w:r w:rsidRPr="006A69B0">
        <w:t>blocarea</w:t>
      </w:r>
      <w:proofErr w:type="spellEnd"/>
      <w:r w:rsidRPr="006A69B0">
        <w:t xml:space="preserve"> </w:t>
      </w:r>
      <w:proofErr w:type="spellStart"/>
      <w:r w:rsidRPr="006A69B0">
        <w:t>branhiilor</w:t>
      </w:r>
      <w:proofErr w:type="spellEnd"/>
      <w:r w:rsidRPr="006A69B0">
        <w:t>.</w:t>
      </w:r>
      <w:r w:rsidRPr="006A69B0">
        <w:tab/>
      </w:r>
    </w:p>
    <w:p w14:paraId="24DA8499" w14:textId="77777777" w:rsidR="00D36D89" w:rsidRPr="006A69B0" w:rsidRDefault="00D36D89" w:rsidP="0012736F">
      <w:pPr>
        <w:spacing w:after="0" w:line="240" w:lineRule="auto"/>
        <w:ind w:left="1699"/>
      </w:pPr>
    </w:p>
    <w:p w14:paraId="01D1FC45" w14:textId="1E40C74B" w:rsidR="00B37523" w:rsidRPr="006A69B0" w:rsidRDefault="00CB24BB" w:rsidP="00D36D89">
      <w:pPr>
        <w:spacing w:after="0" w:line="240" w:lineRule="auto"/>
        <w:ind w:left="1699"/>
      </w:pPr>
      <w:r>
        <w:t>La</w:t>
      </w:r>
      <w:r w:rsidR="00D36D89" w:rsidRPr="006A69B0">
        <w:t xml:space="preserve"> data de 24.06.2018 au </w:t>
      </w:r>
      <w:proofErr w:type="spellStart"/>
      <w:r w:rsidR="00D36D89" w:rsidRPr="006A69B0">
        <w:t>fost</w:t>
      </w:r>
      <w:proofErr w:type="spellEnd"/>
      <w:r w:rsidR="00D36D89" w:rsidRPr="006A69B0">
        <w:t xml:space="preserve"> </w:t>
      </w:r>
      <w:proofErr w:type="spellStart"/>
      <w:r w:rsidR="00D36D89" w:rsidRPr="006A69B0">
        <w:t>prelevate</w:t>
      </w:r>
      <w:proofErr w:type="spellEnd"/>
      <w:r w:rsidR="00D36D89" w:rsidRPr="006A69B0">
        <w:t xml:space="preserve"> probe de </w:t>
      </w:r>
      <w:proofErr w:type="spellStart"/>
      <w:r w:rsidR="00D36D89" w:rsidRPr="006A69B0">
        <w:t>apă</w:t>
      </w:r>
      <w:proofErr w:type="spellEnd"/>
      <w:r w:rsidR="00D36D89" w:rsidRPr="006A69B0">
        <w:t xml:space="preserve"> </w:t>
      </w:r>
      <w:proofErr w:type="spellStart"/>
      <w:r w:rsidR="00D36D89" w:rsidRPr="006A69B0">
        <w:t>în</w:t>
      </w:r>
      <w:proofErr w:type="spellEnd"/>
      <w:r w:rsidR="00D36D89" w:rsidRPr="006A69B0">
        <w:t xml:space="preserve"> </w:t>
      </w:r>
      <w:proofErr w:type="spellStart"/>
      <w:r w:rsidR="00D36D89" w:rsidRPr="006A69B0">
        <w:t>vederea</w:t>
      </w:r>
      <w:proofErr w:type="spellEnd"/>
      <w:r w:rsidR="00D36D89" w:rsidRPr="006A69B0">
        <w:t xml:space="preserve"> </w:t>
      </w:r>
      <w:proofErr w:type="spellStart"/>
      <w:r w:rsidR="00D36D89" w:rsidRPr="006A69B0">
        <w:t>efectuării</w:t>
      </w:r>
      <w:proofErr w:type="spellEnd"/>
      <w:r w:rsidR="00D36D89" w:rsidRPr="006A69B0">
        <w:t xml:space="preserve"> </w:t>
      </w:r>
      <w:proofErr w:type="spellStart"/>
      <w:r w:rsidR="00D36D89" w:rsidRPr="006A69B0">
        <w:t>analizelor</w:t>
      </w:r>
      <w:proofErr w:type="spellEnd"/>
      <w:r w:rsidR="00D36D89" w:rsidRPr="006A69B0">
        <w:t xml:space="preserve"> </w:t>
      </w:r>
      <w:proofErr w:type="spellStart"/>
      <w:r w:rsidR="00D36D89" w:rsidRPr="006A69B0">
        <w:t>fizico-chimice</w:t>
      </w:r>
      <w:proofErr w:type="spellEnd"/>
      <w:r w:rsidR="00D36D89" w:rsidRPr="006A69B0">
        <w:t xml:space="preserve"> </w:t>
      </w:r>
      <w:proofErr w:type="spellStart"/>
      <w:r w:rsidR="00D36D89" w:rsidRPr="006A69B0">
        <w:t>în</w:t>
      </w:r>
      <w:proofErr w:type="spellEnd"/>
      <w:r w:rsidR="00D36D89" w:rsidRPr="006A69B0">
        <w:t xml:space="preserve"> </w:t>
      </w:r>
      <w:proofErr w:type="spellStart"/>
      <w:r w:rsidR="00D36D89" w:rsidRPr="006A69B0">
        <w:t>Laboratorul</w:t>
      </w:r>
      <w:proofErr w:type="spellEnd"/>
      <w:r w:rsidR="00D36D89" w:rsidRPr="006A69B0">
        <w:t xml:space="preserve"> </w:t>
      </w:r>
      <w:proofErr w:type="spellStart"/>
      <w:r w:rsidR="00D36D89" w:rsidRPr="006A69B0">
        <w:t>Calitatea</w:t>
      </w:r>
      <w:proofErr w:type="spellEnd"/>
      <w:r w:rsidR="00D36D89" w:rsidRPr="006A69B0">
        <w:t xml:space="preserve"> </w:t>
      </w:r>
      <w:proofErr w:type="spellStart"/>
      <w:r w:rsidR="00D36D89" w:rsidRPr="006A69B0">
        <w:t>Apei</w:t>
      </w:r>
      <w:proofErr w:type="spellEnd"/>
      <w:r w:rsidR="00D36D89" w:rsidRPr="006A69B0">
        <w:t xml:space="preserve"> al A.B.A. Prut-</w:t>
      </w:r>
      <w:proofErr w:type="spellStart"/>
      <w:r w:rsidR="00D36D89" w:rsidRPr="006A69B0">
        <w:t>Bârlad</w:t>
      </w:r>
      <w:proofErr w:type="spellEnd"/>
      <w:r w:rsidR="00D36D89" w:rsidRPr="006A69B0">
        <w:t xml:space="preserve"> </w:t>
      </w:r>
      <w:proofErr w:type="spellStart"/>
      <w:r w:rsidR="00D36D89" w:rsidRPr="006A69B0">
        <w:t>Iaşi</w:t>
      </w:r>
      <w:proofErr w:type="spellEnd"/>
      <w:r w:rsidR="00D36D89" w:rsidRPr="006A69B0">
        <w:t xml:space="preserve">. </w:t>
      </w:r>
      <w:proofErr w:type="spellStart"/>
      <w:r w:rsidR="00D36D89" w:rsidRPr="006A69B0">
        <w:t>Rezultatele</w:t>
      </w:r>
      <w:proofErr w:type="spellEnd"/>
      <w:r w:rsidR="00D36D89" w:rsidRPr="006A69B0">
        <w:t xml:space="preserve"> </w:t>
      </w:r>
      <w:proofErr w:type="spellStart"/>
      <w:r w:rsidR="00D36D89" w:rsidRPr="006A69B0">
        <w:t>analizelor</w:t>
      </w:r>
      <w:proofErr w:type="spellEnd"/>
      <w:r w:rsidR="00D36D89" w:rsidRPr="006A69B0">
        <w:t xml:space="preserve"> de </w:t>
      </w:r>
      <w:proofErr w:type="spellStart"/>
      <w:r w:rsidR="00D36D89" w:rsidRPr="006A69B0">
        <w:t>laborator</w:t>
      </w:r>
      <w:proofErr w:type="spellEnd"/>
      <w:r w:rsidR="00D36D89" w:rsidRPr="006A69B0">
        <w:t xml:space="preserve"> sunt </w:t>
      </w:r>
      <w:proofErr w:type="spellStart"/>
      <w:r w:rsidR="00D36D89" w:rsidRPr="006A69B0">
        <w:t>următoarele</w:t>
      </w:r>
      <w:proofErr w:type="spellEnd"/>
      <w:r w:rsidR="00D36D89" w:rsidRPr="006A69B0">
        <w:t>:</w:t>
      </w:r>
    </w:p>
    <w:p w14:paraId="4D48B746" w14:textId="77777777" w:rsidR="00984C9D" w:rsidRPr="006A69B0" w:rsidRDefault="00984C9D" w:rsidP="00D36D89">
      <w:pPr>
        <w:spacing w:after="0" w:line="240" w:lineRule="auto"/>
        <w:ind w:left="1699"/>
      </w:pPr>
    </w:p>
    <w:p w14:paraId="79ABCB72" w14:textId="77777777" w:rsidR="00984C9D" w:rsidRPr="006A69B0" w:rsidRDefault="00984C9D" w:rsidP="00D36D89">
      <w:pPr>
        <w:spacing w:after="0" w:line="240" w:lineRule="auto"/>
        <w:ind w:left="1699"/>
      </w:pPr>
    </w:p>
    <w:p w14:paraId="4EA8DE82" w14:textId="77777777" w:rsidR="00984C9D" w:rsidRPr="006A69B0" w:rsidRDefault="00984C9D" w:rsidP="00D36D89">
      <w:pPr>
        <w:spacing w:after="0" w:line="240" w:lineRule="auto"/>
        <w:ind w:left="1699"/>
      </w:pPr>
      <w:proofErr w:type="spellStart"/>
      <w:r w:rsidRPr="006A69B0">
        <w:t>Tabel</w:t>
      </w:r>
      <w:proofErr w:type="spellEnd"/>
      <w:r w:rsidRPr="006A69B0">
        <w:t xml:space="preserve"> </w:t>
      </w:r>
      <w:proofErr w:type="spellStart"/>
      <w:r w:rsidRPr="006A69B0">
        <w:t>indicatori</w:t>
      </w:r>
      <w:proofErr w:type="spellEnd"/>
      <w:r w:rsidRPr="006A69B0">
        <w:t xml:space="preserve"> de </w:t>
      </w:r>
      <w:proofErr w:type="spellStart"/>
      <w:r w:rsidRPr="006A69B0">
        <w:t>calitate</w:t>
      </w:r>
      <w:proofErr w:type="spellEnd"/>
      <w:r w:rsidRPr="006A69B0">
        <w:t xml:space="preserve"> ai </w:t>
      </w:r>
      <w:proofErr w:type="spellStart"/>
      <w:r w:rsidRPr="006A69B0">
        <w:t>apei</w:t>
      </w:r>
      <w:proofErr w:type="spellEnd"/>
      <w:r w:rsidRPr="006A69B0">
        <w:t xml:space="preserve"> in </w:t>
      </w:r>
      <w:proofErr w:type="spellStart"/>
      <w:r w:rsidRPr="006A69B0">
        <w:t>lacul</w:t>
      </w:r>
      <w:proofErr w:type="spellEnd"/>
      <w:r w:rsidRPr="006A69B0">
        <w:t xml:space="preserve"> de </w:t>
      </w:r>
      <w:proofErr w:type="spellStart"/>
      <w:r w:rsidRPr="006A69B0">
        <w:t>Acumulare</w:t>
      </w:r>
      <w:proofErr w:type="spellEnd"/>
      <w:r w:rsidRPr="006A69B0">
        <w:t xml:space="preserve"> </w:t>
      </w:r>
      <w:proofErr w:type="spellStart"/>
      <w:r w:rsidRPr="006A69B0">
        <w:t>Ciric</w:t>
      </w:r>
      <w:proofErr w:type="spellEnd"/>
      <w:r w:rsidRPr="006A69B0">
        <w:t xml:space="preserve"> II in data de 24.06.2018</w:t>
      </w:r>
    </w:p>
    <w:p w14:paraId="3F6CF213" w14:textId="77777777" w:rsidR="00B37523" w:rsidRPr="006A69B0" w:rsidRDefault="00B37523" w:rsidP="00D36D89">
      <w:pPr>
        <w:spacing w:after="0" w:line="240" w:lineRule="auto"/>
        <w:ind w:left="1699"/>
      </w:pPr>
    </w:p>
    <w:tbl>
      <w:tblPr>
        <w:tblW w:w="9057" w:type="dxa"/>
        <w:tblInd w:w="1705" w:type="dxa"/>
        <w:tblLook w:val="04A0" w:firstRow="1" w:lastRow="0" w:firstColumn="1" w:lastColumn="0" w:noHBand="0" w:noVBand="1"/>
      </w:tblPr>
      <w:tblGrid>
        <w:gridCol w:w="1301"/>
        <w:gridCol w:w="1287"/>
        <w:gridCol w:w="1200"/>
        <w:gridCol w:w="1252"/>
        <w:gridCol w:w="1350"/>
        <w:gridCol w:w="1260"/>
        <w:gridCol w:w="1407"/>
      </w:tblGrid>
      <w:tr w:rsidR="00B37523" w:rsidRPr="00B37523" w14:paraId="288C2A4D" w14:textId="77777777" w:rsidTr="0024243C">
        <w:trPr>
          <w:trHeight w:val="345"/>
        </w:trPr>
        <w:tc>
          <w:tcPr>
            <w:tcW w:w="1048"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518F9C5E"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Data</w:t>
            </w:r>
          </w:p>
        </w:tc>
        <w:tc>
          <w:tcPr>
            <w:tcW w:w="154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D6E9758" w14:textId="77777777" w:rsidR="00B37523" w:rsidRPr="00B37523" w:rsidRDefault="00B37523" w:rsidP="00B37523">
            <w:pPr>
              <w:spacing w:after="0" w:line="240" w:lineRule="auto"/>
              <w:ind w:left="0"/>
              <w:jc w:val="center"/>
              <w:rPr>
                <w:rFonts w:eastAsia="Times New Roman" w:cs="Arial"/>
              </w:rPr>
            </w:pPr>
            <w:proofErr w:type="spellStart"/>
            <w:r w:rsidRPr="00B37523">
              <w:rPr>
                <w:rFonts w:eastAsia="Times New Roman" w:cs="Arial"/>
              </w:rPr>
              <w:t>Punct</w:t>
            </w:r>
            <w:proofErr w:type="spellEnd"/>
            <w:r w:rsidRPr="00B37523">
              <w:rPr>
                <w:rFonts w:eastAsia="Times New Roman" w:cs="Arial"/>
              </w:rPr>
              <w:t xml:space="preserve"> </w:t>
            </w:r>
            <w:proofErr w:type="spellStart"/>
            <w:r w:rsidRPr="00B37523">
              <w:rPr>
                <w:rFonts w:eastAsia="Times New Roman" w:cs="Arial"/>
              </w:rPr>
              <w:t>recoltare</w:t>
            </w:r>
            <w:proofErr w:type="spellEnd"/>
          </w:p>
        </w:tc>
        <w:tc>
          <w:tcPr>
            <w:tcW w:w="6469" w:type="dxa"/>
            <w:gridSpan w:val="5"/>
            <w:tcBorders>
              <w:top w:val="single" w:sz="4" w:space="0" w:color="auto"/>
              <w:left w:val="nil"/>
              <w:bottom w:val="single" w:sz="8" w:space="0" w:color="auto"/>
              <w:right w:val="single" w:sz="4" w:space="0" w:color="auto"/>
            </w:tcBorders>
            <w:shd w:val="clear" w:color="auto" w:fill="auto"/>
            <w:noWrap/>
            <w:vAlign w:val="center"/>
            <w:hideMark/>
          </w:tcPr>
          <w:p w14:paraId="66B0D299" w14:textId="77777777" w:rsidR="00B37523" w:rsidRPr="00B37523" w:rsidRDefault="00B37523" w:rsidP="00B37523">
            <w:pPr>
              <w:spacing w:after="0" w:line="240" w:lineRule="auto"/>
              <w:ind w:left="0"/>
              <w:jc w:val="center"/>
              <w:rPr>
                <w:rFonts w:eastAsia="Times New Roman" w:cs="Arial"/>
              </w:rPr>
            </w:pPr>
            <w:proofErr w:type="spellStart"/>
            <w:r w:rsidRPr="00B37523">
              <w:rPr>
                <w:rFonts w:eastAsia="Times New Roman" w:cs="Arial"/>
              </w:rPr>
              <w:t>Indicatori</w:t>
            </w:r>
            <w:proofErr w:type="spellEnd"/>
            <w:r w:rsidRPr="00B37523">
              <w:rPr>
                <w:rFonts w:eastAsia="Times New Roman" w:cs="Arial"/>
              </w:rPr>
              <w:t xml:space="preserve"> </w:t>
            </w:r>
            <w:proofErr w:type="spellStart"/>
            <w:r w:rsidRPr="00B37523">
              <w:rPr>
                <w:rFonts w:eastAsia="Times New Roman" w:cs="Arial"/>
              </w:rPr>
              <w:t>calitate</w:t>
            </w:r>
            <w:proofErr w:type="spellEnd"/>
            <w:r w:rsidRPr="00B37523">
              <w:rPr>
                <w:rFonts w:eastAsia="Times New Roman" w:cs="Arial"/>
              </w:rPr>
              <w:t xml:space="preserve"> </w:t>
            </w:r>
          </w:p>
        </w:tc>
      </w:tr>
      <w:tr w:rsidR="0024243C" w:rsidRPr="006A69B0" w14:paraId="57DDBE18" w14:textId="77777777" w:rsidTr="0024243C">
        <w:trPr>
          <w:trHeight w:val="840"/>
        </w:trPr>
        <w:tc>
          <w:tcPr>
            <w:tcW w:w="1048" w:type="dxa"/>
            <w:vMerge/>
            <w:tcBorders>
              <w:top w:val="nil"/>
              <w:left w:val="single" w:sz="4" w:space="0" w:color="auto"/>
              <w:bottom w:val="single" w:sz="8" w:space="0" w:color="000000"/>
              <w:right w:val="single" w:sz="8" w:space="0" w:color="auto"/>
            </w:tcBorders>
            <w:vAlign w:val="center"/>
            <w:hideMark/>
          </w:tcPr>
          <w:p w14:paraId="243F82F9" w14:textId="77777777" w:rsidR="00B37523" w:rsidRPr="00B37523" w:rsidRDefault="00B37523" w:rsidP="00B37523">
            <w:pPr>
              <w:spacing w:after="0" w:line="240" w:lineRule="auto"/>
              <w:ind w:left="0"/>
              <w:jc w:val="left"/>
              <w:rPr>
                <w:rFonts w:eastAsia="Times New Roman" w:cs="Arial"/>
              </w:rPr>
            </w:pPr>
          </w:p>
        </w:tc>
        <w:tc>
          <w:tcPr>
            <w:tcW w:w="1540" w:type="dxa"/>
            <w:vMerge/>
            <w:tcBorders>
              <w:top w:val="nil"/>
              <w:left w:val="single" w:sz="8" w:space="0" w:color="auto"/>
              <w:bottom w:val="single" w:sz="8" w:space="0" w:color="000000"/>
              <w:right w:val="single" w:sz="8" w:space="0" w:color="auto"/>
            </w:tcBorders>
            <w:vAlign w:val="center"/>
            <w:hideMark/>
          </w:tcPr>
          <w:p w14:paraId="33904A5F" w14:textId="77777777" w:rsidR="00B37523" w:rsidRPr="00B37523" w:rsidRDefault="00B37523" w:rsidP="00B37523">
            <w:pPr>
              <w:spacing w:after="0" w:line="240" w:lineRule="auto"/>
              <w:ind w:left="0"/>
              <w:jc w:val="left"/>
              <w:rPr>
                <w:rFonts w:eastAsia="Times New Roman" w:cs="Arial"/>
              </w:rPr>
            </w:pPr>
          </w:p>
        </w:tc>
        <w:tc>
          <w:tcPr>
            <w:tcW w:w="1200" w:type="dxa"/>
            <w:tcBorders>
              <w:top w:val="nil"/>
              <w:left w:val="nil"/>
              <w:bottom w:val="single" w:sz="8" w:space="0" w:color="auto"/>
              <w:right w:val="single" w:sz="8" w:space="0" w:color="auto"/>
            </w:tcBorders>
            <w:shd w:val="clear" w:color="auto" w:fill="auto"/>
            <w:vAlign w:val="center"/>
            <w:hideMark/>
          </w:tcPr>
          <w:p w14:paraId="4181F607" w14:textId="77777777" w:rsidR="00B37523" w:rsidRPr="00B37523" w:rsidRDefault="00B37523" w:rsidP="0024243C">
            <w:pPr>
              <w:spacing w:after="0" w:line="240" w:lineRule="auto"/>
              <w:ind w:left="0"/>
              <w:jc w:val="center"/>
              <w:rPr>
                <w:rFonts w:eastAsia="Times New Roman" w:cs="Arial"/>
              </w:rPr>
            </w:pPr>
            <w:r w:rsidRPr="00B37523">
              <w:rPr>
                <w:rFonts w:eastAsia="Times New Roman" w:cs="Arial"/>
              </w:rPr>
              <w:t>pH (</w:t>
            </w:r>
            <w:proofErr w:type="spellStart"/>
            <w:r w:rsidRPr="00B37523">
              <w:rPr>
                <w:rFonts w:eastAsia="Times New Roman" w:cs="Arial"/>
              </w:rPr>
              <w:t>unit.pH</w:t>
            </w:r>
            <w:proofErr w:type="spellEnd"/>
            <w:r w:rsidRPr="00B37523">
              <w:rPr>
                <w:rFonts w:eastAsia="Times New Roman" w:cs="Arial"/>
              </w:rPr>
              <w:t>)</w:t>
            </w:r>
          </w:p>
        </w:tc>
        <w:tc>
          <w:tcPr>
            <w:tcW w:w="1252" w:type="dxa"/>
            <w:tcBorders>
              <w:top w:val="nil"/>
              <w:left w:val="nil"/>
              <w:bottom w:val="single" w:sz="8" w:space="0" w:color="auto"/>
              <w:right w:val="single" w:sz="8" w:space="0" w:color="auto"/>
            </w:tcBorders>
            <w:shd w:val="clear" w:color="auto" w:fill="auto"/>
            <w:vAlign w:val="center"/>
            <w:hideMark/>
          </w:tcPr>
          <w:p w14:paraId="31C84A61" w14:textId="77777777" w:rsidR="00B37523" w:rsidRPr="00B37523" w:rsidRDefault="00B37523" w:rsidP="0024243C">
            <w:pPr>
              <w:spacing w:after="0" w:line="240" w:lineRule="auto"/>
              <w:ind w:left="0"/>
              <w:jc w:val="center"/>
              <w:rPr>
                <w:rFonts w:eastAsia="Times New Roman" w:cs="Arial"/>
              </w:rPr>
            </w:pPr>
            <w:proofErr w:type="spellStart"/>
            <w:r w:rsidRPr="00B37523">
              <w:rPr>
                <w:rFonts w:eastAsia="Times New Roman" w:cs="Arial"/>
              </w:rPr>
              <w:t>Oxigen</w:t>
            </w:r>
            <w:proofErr w:type="spellEnd"/>
            <w:r w:rsidRPr="00B37523">
              <w:rPr>
                <w:rFonts w:eastAsia="Times New Roman" w:cs="Arial"/>
              </w:rPr>
              <w:t xml:space="preserve"> </w:t>
            </w:r>
            <w:proofErr w:type="spellStart"/>
            <w:r w:rsidRPr="00B37523">
              <w:rPr>
                <w:rFonts w:eastAsia="Times New Roman" w:cs="Arial"/>
              </w:rPr>
              <w:t>dizolvat</w:t>
            </w:r>
            <w:proofErr w:type="spellEnd"/>
            <w:r w:rsidRPr="00B37523">
              <w:rPr>
                <w:rFonts w:eastAsia="Times New Roman" w:cs="Arial"/>
              </w:rPr>
              <w:t xml:space="preserve"> (mg/l)</w:t>
            </w:r>
          </w:p>
        </w:tc>
        <w:tc>
          <w:tcPr>
            <w:tcW w:w="1350" w:type="dxa"/>
            <w:tcBorders>
              <w:top w:val="nil"/>
              <w:left w:val="nil"/>
              <w:bottom w:val="single" w:sz="8" w:space="0" w:color="auto"/>
              <w:right w:val="single" w:sz="8" w:space="0" w:color="auto"/>
            </w:tcBorders>
            <w:shd w:val="clear" w:color="auto" w:fill="auto"/>
            <w:vAlign w:val="center"/>
            <w:hideMark/>
          </w:tcPr>
          <w:p w14:paraId="6BDA2AED" w14:textId="77777777" w:rsidR="00B37523" w:rsidRPr="00B37523" w:rsidRDefault="00B37523" w:rsidP="0024243C">
            <w:pPr>
              <w:spacing w:after="0" w:line="240" w:lineRule="auto"/>
              <w:ind w:left="0"/>
              <w:jc w:val="center"/>
              <w:rPr>
                <w:rFonts w:eastAsia="Times New Roman" w:cs="Arial"/>
              </w:rPr>
            </w:pPr>
            <w:r w:rsidRPr="00B37523">
              <w:rPr>
                <w:rFonts w:eastAsia="Times New Roman" w:cs="Arial"/>
              </w:rPr>
              <w:t>CCO-Cr (mg/l)</w:t>
            </w:r>
          </w:p>
        </w:tc>
        <w:tc>
          <w:tcPr>
            <w:tcW w:w="1260" w:type="dxa"/>
            <w:tcBorders>
              <w:top w:val="nil"/>
              <w:left w:val="nil"/>
              <w:bottom w:val="single" w:sz="8" w:space="0" w:color="auto"/>
              <w:right w:val="single" w:sz="8" w:space="0" w:color="auto"/>
            </w:tcBorders>
            <w:shd w:val="clear" w:color="000000" w:fill="FFFFFF"/>
            <w:vAlign w:val="center"/>
            <w:hideMark/>
          </w:tcPr>
          <w:p w14:paraId="2BADAF13" w14:textId="77777777" w:rsidR="00B37523" w:rsidRPr="00B37523" w:rsidRDefault="00B37523" w:rsidP="0024243C">
            <w:pPr>
              <w:spacing w:after="0" w:line="240" w:lineRule="auto"/>
              <w:ind w:left="0"/>
              <w:jc w:val="center"/>
              <w:rPr>
                <w:rFonts w:eastAsia="Times New Roman" w:cs="Arial"/>
              </w:rPr>
            </w:pPr>
            <w:r w:rsidRPr="00B37523">
              <w:rPr>
                <w:rFonts w:eastAsia="Times New Roman" w:cs="Arial"/>
              </w:rPr>
              <w:t>NH4+ (mg/l)</w:t>
            </w:r>
          </w:p>
        </w:tc>
        <w:tc>
          <w:tcPr>
            <w:tcW w:w="1407" w:type="dxa"/>
            <w:tcBorders>
              <w:top w:val="single" w:sz="8" w:space="0" w:color="auto"/>
              <w:left w:val="nil"/>
              <w:bottom w:val="single" w:sz="8" w:space="0" w:color="auto"/>
              <w:right w:val="single" w:sz="4" w:space="0" w:color="auto"/>
            </w:tcBorders>
            <w:shd w:val="clear" w:color="auto" w:fill="auto"/>
            <w:vAlign w:val="center"/>
            <w:hideMark/>
          </w:tcPr>
          <w:p w14:paraId="412231D0" w14:textId="77777777" w:rsidR="00B37523" w:rsidRPr="00B37523" w:rsidRDefault="00B37523" w:rsidP="0024243C">
            <w:pPr>
              <w:spacing w:after="0" w:line="240" w:lineRule="auto"/>
              <w:ind w:left="0"/>
              <w:jc w:val="center"/>
              <w:rPr>
                <w:rFonts w:eastAsia="Times New Roman" w:cs="Arial"/>
              </w:rPr>
            </w:pPr>
            <w:proofErr w:type="spellStart"/>
            <w:r w:rsidRPr="00B37523">
              <w:rPr>
                <w:rFonts w:eastAsia="Times New Roman" w:cs="Arial"/>
              </w:rPr>
              <w:t>amoniac</w:t>
            </w:r>
            <w:proofErr w:type="spellEnd"/>
            <w:r w:rsidRPr="00B37523">
              <w:rPr>
                <w:rFonts w:eastAsia="Times New Roman" w:cs="Arial"/>
              </w:rPr>
              <w:t xml:space="preserve"> </w:t>
            </w:r>
            <w:proofErr w:type="spellStart"/>
            <w:r w:rsidRPr="00B37523">
              <w:rPr>
                <w:rFonts w:eastAsia="Times New Roman" w:cs="Arial"/>
              </w:rPr>
              <w:t>neionizat</w:t>
            </w:r>
            <w:proofErr w:type="spellEnd"/>
            <w:r w:rsidRPr="00B37523">
              <w:rPr>
                <w:rFonts w:eastAsia="Times New Roman" w:cs="Arial"/>
              </w:rPr>
              <w:t xml:space="preserve"> (mg/l)</w:t>
            </w:r>
          </w:p>
        </w:tc>
      </w:tr>
      <w:tr w:rsidR="00577AC7" w:rsidRPr="006A69B0" w14:paraId="3F5741CE" w14:textId="77777777" w:rsidTr="0024243C">
        <w:trPr>
          <w:trHeight w:val="525"/>
        </w:trPr>
        <w:tc>
          <w:tcPr>
            <w:tcW w:w="1048" w:type="dxa"/>
            <w:vMerge w:val="restart"/>
            <w:tcBorders>
              <w:top w:val="nil"/>
              <w:left w:val="single" w:sz="4" w:space="0" w:color="auto"/>
              <w:bottom w:val="nil"/>
              <w:right w:val="single" w:sz="8" w:space="0" w:color="auto"/>
            </w:tcBorders>
            <w:shd w:val="clear" w:color="auto" w:fill="auto"/>
            <w:vAlign w:val="center"/>
            <w:hideMark/>
          </w:tcPr>
          <w:p w14:paraId="70D28E22"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lastRenderedPageBreak/>
              <w:t>24.06.2018</w:t>
            </w:r>
          </w:p>
        </w:tc>
        <w:tc>
          <w:tcPr>
            <w:tcW w:w="1540" w:type="dxa"/>
            <w:tcBorders>
              <w:top w:val="nil"/>
              <w:left w:val="nil"/>
              <w:bottom w:val="single" w:sz="8" w:space="0" w:color="auto"/>
              <w:right w:val="single" w:sz="8" w:space="0" w:color="auto"/>
            </w:tcBorders>
            <w:shd w:val="clear" w:color="auto" w:fill="auto"/>
            <w:vAlign w:val="center"/>
            <w:hideMark/>
          </w:tcPr>
          <w:p w14:paraId="58A3B260" w14:textId="77777777" w:rsidR="00B37523" w:rsidRPr="00B37523" w:rsidRDefault="00B37523" w:rsidP="0024243C">
            <w:pPr>
              <w:spacing w:after="0" w:line="240" w:lineRule="auto"/>
              <w:ind w:left="0"/>
              <w:jc w:val="center"/>
              <w:rPr>
                <w:rFonts w:eastAsia="Times New Roman" w:cs="Arial"/>
              </w:rPr>
            </w:pPr>
            <w:r w:rsidRPr="00B37523">
              <w:rPr>
                <w:rFonts w:eastAsia="Times New Roman" w:cs="Arial"/>
              </w:rPr>
              <w:t xml:space="preserve">Turn </w:t>
            </w:r>
            <w:proofErr w:type="spellStart"/>
            <w:r w:rsidRPr="00B37523">
              <w:rPr>
                <w:rFonts w:eastAsia="Times New Roman" w:cs="Arial"/>
              </w:rPr>
              <w:t>baraj</w:t>
            </w:r>
            <w:proofErr w:type="spellEnd"/>
            <w:r w:rsidRPr="00B37523">
              <w:rPr>
                <w:rFonts w:eastAsia="Times New Roman" w:cs="Arial"/>
              </w:rPr>
              <w:t xml:space="preserve"> </w:t>
            </w:r>
            <w:proofErr w:type="spellStart"/>
            <w:r w:rsidRPr="00B37523">
              <w:rPr>
                <w:rFonts w:eastAsia="Times New Roman" w:cs="Arial"/>
              </w:rPr>
              <w:t>acumulare</w:t>
            </w:r>
            <w:proofErr w:type="spellEnd"/>
            <w:r w:rsidRPr="00B37523">
              <w:rPr>
                <w:rFonts w:eastAsia="Times New Roman" w:cs="Arial"/>
              </w:rPr>
              <w:t xml:space="preserve"> </w:t>
            </w:r>
            <w:proofErr w:type="spellStart"/>
            <w:r w:rsidRPr="00B37523">
              <w:rPr>
                <w:rFonts w:eastAsia="Times New Roman" w:cs="Arial"/>
              </w:rPr>
              <w:t>Ciric</w:t>
            </w:r>
            <w:proofErr w:type="spellEnd"/>
            <w:r w:rsidRPr="00B37523">
              <w:rPr>
                <w:rFonts w:eastAsia="Times New Roman" w:cs="Arial"/>
              </w:rPr>
              <w:t xml:space="preserve"> II</w:t>
            </w:r>
          </w:p>
        </w:tc>
        <w:tc>
          <w:tcPr>
            <w:tcW w:w="1200" w:type="dxa"/>
            <w:tcBorders>
              <w:top w:val="nil"/>
              <w:left w:val="nil"/>
              <w:bottom w:val="single" w:sz="8" w:space="0" w:color="auto"/>
              <w:right w:val="single" w:sz="8" w:space="0" w:color="auto"/>
            </w:tcBorders>
            <w:shd w:val="clear" w:color="auto" w:fill="auto"/>
            <w:vAlign w:val="center"/>
            <w:hideMark/>
          </w:tcPr>
          <w:p w14:paraId="1AFEE8D1"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8</w:t>
            </w:r>
            <w:r w:rsidR="008606C2" w:rsidRPr="006A69B0">
              <w:rPr>
                <w:rFonts w:eastAsia="Times New Roman" w:cs="Arial"/>
              </w:rPr>
              <w:t>,</w:t>
            </w:r>
            <w:r w:rsidRPr="00B37523">
              <w:rPr>
                <w:rFonts w:eastAsia="Times New Roman" w:cs="Arial"/>
              </w:rPr>
              <w:t>45</w:t>
            </w:r>
          </w:p>
        </w:tc>
        <w:tc>
          <w:tcPr>
            <w:tcW w:w="1252" w:type="dxa"/>
            <w:tcBorders>
              <w:top w:val="nil"/>
              <w:left w:val="nil"/>
              <w:bottom w:val="single" w:sz="8" w:space="0" w:color="auto"/>
              <w:right w:val="single" w:sz="8" w:space="0" w:color="auto"/>
            </w:tcBorders>
            <w:shd w:val="clear" w:color="auto" w:fill="auto"/>
            <w:vAlign w:val="center"/>
            <w:hideMark/>
          </w:tcPr>
          <w:p w14:paraId="40364888"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8</w:t>
            </w:r>
            <w:r w:rsidR="008606C2" w:rsidRPr="006A69B0">
              <w:rPr>
                <w:rFonts w:eastAsia="Times New Roman" w:cs="Arial"/>
              </w:rPr>
              <w:t>,</w:t>
            </w:r>
            <w:r w:rsidRPr="00B37523">
              <w:rPr>
                <w:rFonts w:eastAsia="Times New Roman" w:cs="Arial"/>
              </w:rPr>
              <w:t>97</w:t>
            </w:r>
          </w:p>
        </w:tc>
        <w:tc>
          <w:tcPr>
            <w:tcW w:w="1350" w:type="dxa"/>
            <w:tcBorders>
              <w:top w:val="nil"/>
              <w:left w:val="nil"/>
              <w:bottom w:val="single" w:sz="8" w:space="0" w:color="auto"/>
              <w:right w:val="single" w:sz="8" w:space="0" w:color="auto"/>
            </w:tcBorders>
            <w:shd w:val="clear" w:color="auto" w:fill="auto"/>
            <w:vAlign w:val="center"/>
            <w:hideMark/>
          </w:tcPr>
          <w:p w14:paraId="7D89627E"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60</w:t>
            </w:r>
            <w:r w:rsidR="008606C2" w:rsidRPr="006A69B0">
              <w:rPr>
                <w:rFonts w:eastAsia="Times New Roman" w:cs="Arial"/>
              </w:rPr>
              <w:t>,</w:t>
            </w:r>
            <w:r w:rsidRPr="00B37523">
              <w:rPr>
                <w:rFonts w:eastAsia="Times New Roman" w:cs="Arial"/>
              </w:rPr>
              <w:t>8</w:t>
            </w:r>
          </w:p>
        </w:tc>
        <w:tc>
          <w:tcPr>
            <w:tcW w:w="1260" w:type="dxa"/>
            <w:tcBorders>
              <w:top w:val="nil"/>
              <w:left w:val="nil"/>
              <w:bottom w:val="single" w:sz="8" w:space="0" w:color="auto"/>
              <w:right w:val="single" w:sz="8" w:space="0" w:color="auto"/>
            </w:tcBorders>
            <w:shd w:val="clear" w:color="auto" w:fill="auto"/>
            <w:vAlign w:val="center"/>
            <w:hideMark/>
          </w:tcPr>
          <w:p w14:paraId="1A947ADB"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0</w:t>
            </w:r>
            <w:r w:rsidR="008606C2" w:rsidRPr="006A69B0">
              <w:rPr>
                <w:rFonts w:eastAsia="Times New Roman" w:cs="Arial"/>
              </w:rPr>
              <w:t>,</w:t>
            </w:r>
            <w:r w:rsidRPr="00B37523">
              <w:rPr>
                <w:rFonts w:eastAsia="Times New Roman" w:cs="Arial"/>
              </w:rPr>
              <w:t>143</w:t>
            </w:r>
          </w:p>
        </w:tc>
        <w:tc>
          <w:tcPr>
            <w:tcW w:w="1407" w:type="dxa"/>
            <w:tcBorders>
              <w:top w:val="single" w:sz="8" w:space="0" w:color="auto"/>
              <w:left w:val="nil"/>
              <w:bottom w:val="single" w:sz="8" w:space="0" w:color="auto"/>
              <w:right w:val="single" w:sz="4" w:space="0" w:color="auto"/>
            </w:tcBorders>
            <w:shd w:val="clear" w:color="auto" w:fill="auto"/>
            <w:vAlign w:val="center"/>
            <w:hideMark/>
          </w:tcPr>
          <w:p w14:paraId="4D39D96E"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0</w:t>
            </w:r>
            <w:r w:rsidR="008606C2" w:rsidRPr="006A69B0">
              <w:rPr>
                <w:rFonts w:eastAsia="Times New Roman" w:cs="Arial"/>
              </w:rPr>
              <w:t>,</w:t>
            </w:r>
            <w:r w:rsidRPr="00B37523">
              <w:rPr>
                <w:rFonts w:eastAsia="Times New Roman" w:cs="Arial"/>
              </w:rPr>
              <w:t>02</w:t>
            </w:r>
          </w:p>
        </w:tc>
      </w:tr>
      <w:tr w:rsidR="00577AC7" w:rsidRPr="006A69B0" w14:paraId="3BA63B49" w14:textId="77777777" w:rsidTr="0024243C">
        <w:trPr>
          <w:trHeight w:val="495"/>
        </w:trPr>
        <w:tc>
          <w:tcPr>
            <w:tcW w:w="1048" w:type="dxa"/>
            <w:vMerge/>
            <w:tcBorders>
              <w:top w:val="nil"/>
              <w:left w:val="single" w:sz="4" w:space="0" w:color="auto"/>
              <w:bottom w:val="nil"/>
              <w:right w:val="single" w:sz="8" w:space="0" w:color="auto"/>
            </w:tcBorders>
            <w:vAlign w:val="center"/>
            <w:hideMark/>
          </w:tcPr>
          <w:p w14:paraId="11844472" w14:textId="77777777" w:rsidR="00B37523" w:rsidRPr="00B37523" w:rsidRDefault="00B37523" w:rsidP="00B37523">
            <w:pPr>
              <w:spacing w:after="0" w:line="240" w:lineRule="auto"/>
              <w:ind w:left="0"/>
              <w:jc w:val="left"/>
              <w:rPr>
                <w:rFonts w:eastAsia="Times New Roman" w:cs="Arial"/>
              </w:rPr>
            </w:pPr>
          </w:p>
        </w:tc>
        <w:tc>
          <w:tcPr>
            <w:tcW w:w="1540" w:type="dxa"/>
            <w:tcBorders>
              <w:top w:val="nil"/>
              <w:left w:val="nil"/>
              <w:bottom w:val="single" w:sz="8" w:space="0" w:color="auto"/>
              <w:right w:val="single" w:sz="8" w:space="0" w:color="auto"/>
            </w:tcBorders>
            <w:shd w:val="clear" w:color="auto" w:fill="auto"/>
            <w:vAlign w:val="center"/>
            <w:hideMark/>
          </w:tcPr>
          <w:p w14:paraId="1A427D44" w14:textId="77777777" w:rsidR="00B37523" w:rsidRPr="00B37523" w:rsidRDefault="00B37523" w:rsidP="0024243C">
            <w:pPr>
              <w:spacing w:after="0" w:line="240" w:lineRule="auto"/>
              <w:ind w:left="0"/>
              <w:jc w:val="center"/>
              <w:rPr>
                <w:rFonts w:eastAsia="Times New Roman" w:cs="Arial"/>
              </w:rPr>
            </w:pPr>
            <w:proofErr w:type="spellStart"/>
            <w:r w:rsidRPr="00B37523">
              <w:rPr>
                <w:rFonts w:eastAsia="Times New Roman" w:cs="Arial"/>
              </w:rPr>
              <w:t>Coada</w:t>
            </w:r>
            <w:proofErr w:type="spellEnd"/>
            <w:r w:rsidRPr="00B37523">
              <w:rPr>
                <w:rFonts w:eastAsia="Times New Roman" w:cs="Arial"/>
              </w:rPr>
              <w:t xml:space="preserve"> lac </w:t>
            </w:r>
            <w:proofErr w:type="spellStart"/>
            <w:r w:rsidRPr="00B37523">
              <w:rPr>
                <w:rFonts w:eastAsia="Times New Roman" w:cs="Arial"/>
              </w:rPr>
              <w:t>Ciric</w:t>
            </w:r>
            <w:proofErr w:type="spellEnd"/>
            <w:r w:rsidRPr="00B37523">
              <w:rPr>
                <w:rFonts w:eastAsia="Times New Roman" w:cs="Arial"/>
              </w:rPr>
              <w:t xml:space="preserve"> II</w:t>
            </w:r>
          </w:p>
        </w:tc>
        <w:tc>
          <w:tcPr>
            <w:tcW w:w="1200" w:type="dxa"/>
            <w:tcBorders>
              <w:top w:val="nil"/>
              <w:left w:val="nil"/>
              <w:bottom w:val="single" w:sz="8" w:space="0" w:color="auto"/>
              <w:right w:val="single" w:sz="8" w:space="0" w:color="auto"/>
            </w:tcBorders>
            <w:shd w:val="clear" w:color="auto" w:fill="auto"/>
            <w:vAlign w:val="center"/>
            <w:hideMark/>
          </w:tcPr>
          <w:p w14:paraId="03CC67DB"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8</w:t>
            </w:r>
            <w:r w:rsidR="008606C2" w:rsidRPr="006A69B0">
              <w:rPr>
                <w:rFonts w:eastAsia="Times New Roman" w:cs="Arial"/>
              </w:rPr>
              <w:t>,</w:t>
            </w:r>
            <w:r w:rsidRPr="00B37523">
              <w:rPr>
                <w:rFonts w:eastAsia="Times New Roman" w:cs="Arial"/>
              </w:rPr>
              <w:t>57</w:t>
            </w:r>
          </w:p>
        </w:tc>
        <w:tc>
          <w:tcPr>
            <w:tcW w:w="1252" w:type="dxa"/>
            <w:tcBorders>
              <w:top w:val="nil"/>
              <w:left w:val="nil"/>
              <w:bottom w:val="single" w:sz="8" w:space="0" w:color="auto"/>
              <w:right w:val="single" w:sz="8" w:space="0" w:color="auto"/>
            </w:tcBorders>
            <w:shd w:val="clear" w:color="auto" w:fill="auto"/>
            <w:vAlign w:val="center"/>
            <w:hideMark/>
          </w:tcPr>
          <w:p w14:paraId="53B90158"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9</w:t>
            </w:r>
            <w:r w:rsidR="008606C2" w:rsidRPr="006A69B0">
              <w:rPr>
                <w:rFonts w:eastAsia="Times New Roman" w:cs="Arial"/>
              </w:rPr>
              <w:t>,</w:t>
            </w:r>
            <w:r w:rsidRPr="00B37523">
              <w:rPr>
                <w:rFonts w:eastAsia="Times New Roman" w:cs="Arial"/>
              </w:rPr>
              <w:t>02</w:t>
            </w:r>
          </w:p>
        </w:tc>
        <w:tc>
          <w:tcPr>
            <w:tcW w:w="1350" w:type="dxa"/>
            <w:tcBorders>
              <w:top w:val="nil"/>
              <w:left w:val="nil"/>
              <w:bottom w:val="single" w:sz="8" w:space="0" w:color="auto"/>
              <w:right w:val="single" w:sz="8" w:space="0" w:color="auto"/>
            </w:tcBorders>
            <w:shd w:val="clear" w:color="auto" w:fill="auto"/>
            <w:vAlign w:val="center"/>
            <w:hideMark/>
          </w:tcPr>
          <w:p w14:paraId="7B755D10"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87</w:t>
            </w:r>
            <w:r w:rsidR="008606C2" w:rsidRPr="006A69B0">
              <w:rPr>
                <w:rFonts w:eastAsia="Times New Roman" w:cs="Arial"/>
              </w:rPr>
              <w:t>,</w:t>
            </w:r>
            <w:r w:rsidRPr="00B37523">
              <w:rPr>
                <w:rFonts w:eastAsia="Times New Roman" w:cs="Arial"/>
              </w:rPr>
              <w:t>4</w:t>
            </w:r>
          </w:p>
        </w:tc>
        <w:tc>
          <w:tcPr>
            <w:tcW w:w="1260" w:type="dxa"/>
            <w:tcBorders>
              <w:top w:val="nil"/>
              <w:left w:val="nil"/>
              <w:bottom w:val="single" w:sz="8" w:space="0" w:color="auto"/>
              <w:right w:val="single" w:sz="8" w:space="0" w:color="auto"/>
            </w:tcBorders>
            <w:shd w:val="clear" w:color="auto" w:fill="auto"/>
            <w:vAlign w:val="center"/>
            <w:hideMark/>
          </w:tcPr>
          <w:p w14:paraId="608035AF"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0</w:t>
            </w:r>
            <w:r w:rsidR="008606C2" w:rsidRPr="006A69B0">
              <w:rPr>
                <w:rFonts w:eastAsia="Times New Roman" w:cs="Arial"/>
              </w:rPr>
              <w:t>,</w:t>
            </w:r>
            <w:r w:rsidRPr="00B37523">
              <w:rPr>
                <w:rFonts w:eastAsia="Times New Roman" w:cs="Arial"/>
              </w:rPr>
              <w:t>145</w:t>
            </w:r>
          </w:p>
        </w:tc>
        <w:tc>
          <w:tcPr>
            <w:tcW w:w="1407" w:type="dxa"/>
            <w:tcBorders>
              <w:top w:val="single" w:sz="8" w:space="0" w:color="auto"/>
              <w:left w:val="nil"/>
              <w:bottom w:val="single" w:sz="8" w:space="0" w:color="auto"/>
              <w:right w:val="single" w:sz="4" w:space="0" w:color="auto"/>
            </w:tcBorders>
            <w:shd w:val="clear" w:color="auto" w:fill="auto"/>
            <w:vAlign w:val="center"/>
            <w:hideMark/>
          </w:tcPr>
          <w:p w14:paraId="3198529E"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0</w:t>
            </w:r>
            <w:r w:rsidR="008606C2" w:rsidRPr="006A69B0">
              <w:rPr>
                <w:rFonts w:eastAsia="Times New Roman" w:cs="Arial"/>
              </w:rPr>
              <w:t>,</w:t>
            </w:r>
            <w:r w:rsidRPr="00B37523">
              <w:rPr>
                <w:rFonts w:eastAsia="Times New Roman" w:cs="Arial"/>
              </w:rPr>
              <w:t>023</w:t>
            </w:r>
          </w:p>
        </w:tc>
      </w:tr>
      <w:tr w:rsidR="00577AC7" w:rsidRPr="006A69B0" w14:paraId="0BA9F16F" w14:textId="77777777" w:rsidTr="0024243C">
        <w:trPr>
          <w:trHeight w:val="525"/>
        </w:trPr>
        <w:tc>
          <w:tcPr>
            <w:tcW w:w="1048" w:type="dxa"/>
            <w:vMerge/>
            <w:tcBorders>
              <w:top w:val="nil"/>
              <w:left w:val="single" w:sz="4" w:space="0" w:color="auto"/>
              <w:bottom w:val="nil"/>
              <w:right w:val="single" w:sz="8" w:space="0" w:color="auto"/>
            </w:tcBorders>
            <w:vAlign w:val="center"/>
            <w:hideMark/>
          </w:tcPr>
          <w:p w14:paraId="733D28B9" w14:textId="77777777" w:rsidR="00B37523" w:rsidRPr="00B37523" w:rsidRDefault="00B37523" w:rsidP="00B37523">
            <w:pPr>
              <w:spacing w:after="0" w:line="240" w:lineRule="auto"/>
              <w:ind w:left="0"/>
              <w:jc w:val="left"/>
              <w:rPr>
                <w:rFonts w:eastAsia="Times New Roman" w:cs="Arial"/>
              </w:rPr>
            </w:pPr>
          </w:p>
        </w:tc>
        <w:tc>
          <w:tcPr>
            <w:tcW w:w="1540" w:type="dxa"/>
            <w:tcBorders>
              <w:top w:val="nil"/>
              <w:left w:val="nil"/>
              <w:bottom w:val="single" w:sz="8" w:space="0" w:color="auto"/>
              <w:right w:val="single" w:sz="8" w:space="0" w:color="auto"/>
            </w:tcBorders>
            <w:shd w:val="clear" w:color="auto" w:fill="auto"/>
            <w:vAlign w:val="center"/>
            <w:hideMark/>
          </w:tcPr>
          <w:p w14:paraId="0C502CCF" w14:textId="77777777" w:rsidR="00B37523" w:rsidRPr="00B37523" w:rsidRDefault="00B37523" w:rsidP="0024243C">
            <w:pPr>
              <w:spacing w:after="0" w:line="240" w:lineRule="auto"/>
              <w:ind w:left="0"/>
              <w:jc w:val="center"/>
              <w:rPr>
                <w:rFonts w:eastAsia="Times New Roman" w:cs="Arial"/>
              </w:rPr>
            </w:pPr>
            <w:proofErr w:type="spellStart"/>
            <w:r w:rsidRPr="00B37523">
              <w:rPr>
                <w:rFonts w:eastAsia="Times New Roman" w:cs="Arial"/>
              </w:rPr>
              <w:t>Coada</w:t>
            </w:r>
            <w:proofErr w:type="spellEnd"/>
            <w:r w:rsidRPr="00B37523">
              <w:rPr>
                <w:rFonts w:eastAsia="Times New Roman" w:cs="Arial"/>
              </w:rPr>
              <w:t xml:space="preserve"> lac </w:t>
            </w:r>
            <w:proofErr w:type="spellStart"/>
            <w:r w:rsidRPr="00B37523">
              <w:rPr>
                <w:rFonts w:eastAsia="Times New Roman" w:cs="Arial"/>
              </w:rPr>
              <w:t>Ciric</w:t>
            </w:r>
            <w:proofErr w:type="spellEnd"/>
            <w:r w:rsidRPr="00B37523">
              <w:rPr>
                <w:rFonts w:eastAsia="Times New Roman" w:cs="Arial"/>
              </w:rPr>
              <w:t xml:space="preserve"> III</w:t>
            </w:r>
          </w:p>
        </w:tc>
        <w:tc>
          <w:tcPr>
            <w:tcW w:w="1200" w:type="dxa"/>
            <w:tcBorders>
              <w:top w:val="nil"/>
              <w:left w:val="nil"/>
              <w:bottom w:val="single" w:sz="8" w:space="0" w:color="auto"/>
              <w:right w:val="single" w:sz="8" w:space="0" w:color="auto"/>
            </w:tcBorders>
            <w:shd w:val="clear" w:color="auto" w:fill="auto"/>
            <w:vAlign w:val="center"/>
            <w:hideMark/>
          </w:tcPr>
          <w:p w14:paraId="7AD3AE61"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8</w:t>
            </w:r>
            <w:r w:rsidR="008606C2" w:rsidRPr="006A69B0">
              <w:rPr>
                <w:rFonts w:eastAsia="Times New Roman" w:cs="Arial"/>
              </w:rPr>
              <w:t>,</w:t>
            </w:r>
            <w:r w:rsidRPr="00B37523">
              <w:rPr>
                <w:rFonts w:eastAsia="Times New Roman" w:cs="Arial"/>
              </w:rPr>
              <w:t>61</w:t>
            </w:r>
          </w:p>
        </w:tc>
        <w:tc>
          <w:tcPr>
            <w:tcW w:w="1252" w:type="dxa"/>
            <w:tcBorders>
              <w:top w:val="nil"/>
              <w:left w:val="nil"/>
              <w:bottom w:val="single" w:sz="8" w:space="0" w:color="auto"/>
              <w:right w:val="single" w:sz="8" w:space="0" w:color="auto"/>
            </w:tcBorders>
            <w:shd w:val="clear" w:color="auto" w:fill="auto"/>
            <w:vAlign w:val="center"/>
            <w:hideMark/>
          </w:tcPr>
          <w:p w14:paraId="25D5AD63"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8</w:t>
            </w:r>
            <w:r w:rsidR="008606C2" w:rsidRPr="006A69B0">
              <w:rPr>
                <w:rFonts w:eastAsia="Times New Roman" w:cs="Arial"/>
              </w:rPr>
              <w:t>,</w:t>
            </w:r>
            <w:r w:rsidRPr="00B37523">
              <w:rPr>
                <w:rFonts w:eastAsia="Times New Roman" w:cs="Arial"/>
              </w:rPr>
              <w:t>43</w:t>
            </w:r>
          </w:p>
        </w:tc>
        <w:tc>
          <w:tcPr>
            <w:tcW w:w="1350" w:type="dxa"/>
            <w:tcBorders>
              <w:top w:val="nil"/>
              <w:left w:val="nil"/>
              <w:bottom w:val="single" w:sz="8" w:space="0" w:color="auto"/>
              <w:right w:val="single" w:sz="8" w:space="0" w:color="auto"/>
            </w:tcBorders>
            <w:shd w:val="clear" w:color="auto" w:fill="auto"/>
            <w:vAlign w:val="center"/>
            <w:hideMark/>
          </w:tcPr>
          <w:p w14:paraId="1169630B"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60</w:t>
            </w:r>
            <w:r w:rsidR="008606C2" w:rsidRPr="006A69B0">
              <w:rPr>
                <w:rFonts w:eastAsia="Times New Roman" w:cs="Arial"/>
              </w:rPr>
              <w:t>,</w:t>
            </w:r>
            <w:r w:rsidRPr="00B37523">
              <w:rPr>
                <w:rFonts w:eastAsia="Times New Roman" w:cs="Arial"/>
              </w:rPr>
              <w:t>8</w:t>
            </w:r>
          </w:p>
        </w:tc>
        <w:tc>
          <w:tcPr>
            <w:tcW w:w="1260" w:type="dxa"/>
            <w:tcBorders>
              <w:top w:val="nil"/>
              <w:left w:val="nil"/>
              <w:bottom w:val="single" w:sz="8" w:space="0" w:color="auto"/>
              <w:right w:val="single" w:sz="8" w:space="0" w:color="auto"/>
            </w:tcBorders>
            <w:shd w:val="clear" w:color="auto" w:fill="auto"/>
            <w:vAlign w:val="center"/>
            <w:hideMark/>
          </w:tcPr>
          <w:p w14:paraId="130959B1"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0</w:t>
            </w:r>
            <w:r w:rsidR="008606C2" w:rsidRPr="006A69B0">
              <w:rPr>
                <w:rFonts w:eastAsia="Times New Roman" w:cs="Arial"/>
              </w:rPr>
              <w:t>,</w:t>
            </w:r>
            <w:r w:rsidRPr="00B37523">
              <w:rPr>
                <w:rFonts w:eastAsia="Times New Roman" w:cs="Arial"/>
              </w:rPr>
              <w:t>086</w:t>
            </w:r>
          </w:p>
        </w:tc>
        <w:tc>
          <w:tcPr>
            <w:tcW w:w="1407" w:type="dxa"/>
            <w:tcBorders>
              <w:top w:val="single" w:sz="8" w:space="0" w:color="auto"/>
              <w:left w:val="nil"/>
              <w:bottom w:val="single" w:sz="8" w:space="0" w:color="auto"/>
              <w:right w:val="single" w:sz="4" w:space="0" w:color="auto"/>
            </w:tcBorders>
            <w:shd w:val="clear" w:color="auto" w:fill="auto"/>
            <w:vAlign w:val="center"/>
            <w:hideMark/>
          </w:tcPr>
          <w:p w14:paraId="68C293B8"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0</w:t>
            </w:r>
            <w:r w:rsidR="008606C2" w:rsidRPr="006A69B0">
              <w:rPr>
                <w:rFonts w:eastAsia="Times New Roman" w:cs="Arial"/>
              </w:rPr>
              <w:t>,</w:t>
            </w:r>
            <w:r w:rsidRPr="00B37523">
              <w:rPr>
                <w:rFonts w:eastAsia="Times New Roman" w:cs="Arial"/>
              </w:rPr>
              <w:t>014</w:t>
            </w:r>
          </w:p>
        </w:tc>
      </w:tr>
      <w:tr w:rsidR="00577AC7" w:rsidRPr="006A69B0" w14:paraId="0DA534FC" w14:textId="77777777" w:rsidTr="0024243C">
        <w:trPr>
          <w:trHeight w:val="780"/>
        </w:trPr>
        <w:tc>
          <w:tcPr>
            <w:tcW w:w="1048" w:type="dxa"/>
            <w:vMerge/>
            <w:tcBorders>
              <w:top w:val="nil"/>
              <w:left w:val="single" w:sz="4" w:space="0" w:color="auto"/>
              <w:bottom w:val="nil"/>
              <w:right w:val="single" w:sz="8" w:space="0" w:color="auto"/>
            </w:tcBorders>
            <w:vAlign w:val="center"/>
            <w:hideMark/>
          </w:tcPr>
          <w:p w14:paraId="119FDEE8" w14:textId="77777777" w:rsidR="00B37523" w:rsidRPr="00B37523" w:rsidRDefault="00B37523" w:rsidP="00B37523">
            <w:pPr>
              <w:spacing w:after="0" w:line="240" w:lineRule="auto"/>
              <w:ind w:left="0"/>
              <w:jc w:val="left"/>
              <w:rPr>
                <w:rFonts w:eastAsia="Times New Roman" w:cs="Arial"/>
              </w:rPr>
            </w:pPr>
          </w:p>
        </w:tc>
        <w:tc>
          <w:tcPr>
            <w:tcW w:w="1540" w:type="dxa"/>
            <w:tcBorders>
              <w:top w:val="nil"/>
              <w:left w:val="nil"/>
              <w:bottom w:val="single" w:sz="8" w:space="0" w:color="auto"/>
              <w:right w:val="single" w:sz="8" w:space="0" w:color="auto"/>
            </w:tcBorders>
            <w:shd w:val="clear" w:color="auto" w:fill="auto"/>
            <w:vAlign w:val="center"/>
            <w:hideMark/>
          </w:tcPr>
          <w:p w14:paraId="3D372ADF" w14:textId="77777777" w:rsidR="00B37523" w:rsidRPr="00B37523" w:rsidRDefault="00B37523" w:rsidP="0024243C">
            <w:pPr>
              <w:spacing w:after="0" w:line="240" w:lineRule="auto"/>
              <w:ind w:left="0"/>
              <w:jc w:val="center"/>
              <w:rPr>
                <w:rFonts w:eastAsia="Times New Roman" w:cs="Arial"/>
              </w:rPr>
            </w:pPr>
            <w:r w:rsidRPr="00B37523">
              <w:rPr>
                <w:rFonts w:eastAsia="Times New Roman" w:cs="Arial"/>
              </w:rPr>
              <w:t xml:space="preserve">Turn </w:t>
            </w:r>
            <w:proofErr w:type="spellStart"/>
            <w:r w:rsidRPr="00B37523">
              <w:rPr>
                <w:rFonts w:eastAsia="Times New Roman" w:cs="Arial"/>
              </w:rPr>
              <w:t>baraj</w:t>
            </w:r>
            <w:proofErr w:type="spellEnd"/>
            <w:r w:rsidRPr="00B37523">
              <w:rPr>
                <w:rFonts w:eastAsia="Times New Roman" w:cs="Arial"/>
              </w:rPr>
              <w:t xml:space="preserve"> </w:t>
            </w:r>
            <w:proofErr w:type="spellStart"/>
            <w:r w:rsidRPr="00B37523">
              <w:rPr>
                <w:rFonts w:eastAsia="Times New Roman" w:cs="Arial"/>
              </w:rPr>
              <w:t>acumulare</w:t>
            </w:r>
            <w:proofErr w:type="spellEnd"/>
            <w:r w:rsidRPr="00B37523">
              <w:rPr>
                <w:rFonts w:eastAsia="Times New Roman" w:cs="Arial"/>
              </w:rPr>
              <w:t xml:space="preserve"> </w:t>
            </w:r>
            <w:proofErr w:type="spellStart"/>
            <w:r w:rsidRPr="00B37523">
              <w:rPr>
                <w:rFonts w:eastAsia="Times New Roman" w:cs="Arial"/>
              </w:rPr>
              <w:t>Ciric</w:t>
            </w:r>
            <w:proofErr w:type="spellEnd"/>
            <w:r w:rsidRPr="00B37523">
              <w:rPr>
                <w:rFonts w:eastAsia="Times New Roman" w:cs="Arial"/>
              </w:rPr>
              <w:t xml:space="preserve"> II </w:t>
            </w:r>
            <w:proofErr w:type="spellStart"/>
            <w:r w:rsidRPr="00B37523">
              <w:rPr>
                <w:rFonts w:eastAsia="Times New Roman" w:cs="Arial"/>
              </w:rPr>
              <w:t>ora</w:t>
            </w:r>
            <w:proofErr w:type="spellEnd"/>
            <w:r w:rsidRPr="00B37523">
              <w:rPr>
                <w:rFonts w:eastAsia="Times New Roman" w:cs="Arial"/>
              </w:rPr>
              <w:t xml:space="preserve"> 19:30</w:t>
            </w:r>
          </w:p>
        </w:tc>
        <w:tc>
          <w:tcPr>
            <w:tcW w:w="1200" w:type="dxa"/>
            <w:tcBorders>
              <w:top w:val="nil"/>
              <w:left w:val="nil"/>
              <w:bottom w:val="single" w:sz="8" w:space="0" w:color="auto"/>
              <w:right w:val="single" w:sz="8" w:space="0" w:color="auto"/>
            </w:tcBorders>
            <w:shd w:val="clear" w:color="auto" w:fill="auto"/>
            <w:vAlign w:val="center"/>
            <w:hideMark/>
          </w:tcPr>
          <w:p w14:paraId="08747685"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9</w:t>
            </w:r>
            <w:r w:rsidR="008606C2" w:rsidRPr="006A69B0">
              <w:rPr>
                <w:rFonts w:eastAsia="Times New Roman" w:cs="Arial"/>
              </w:rPr>
              <w:t>,</w:t>
            </w:r>
            <w:r w:rsidRPr="00B37523">
              <w:rPr>
                <w:rFonts w:eastAsia="Times New Roman" w:cs="Arial"/>
              </w:rPr>
              <w:t>06</w:t>
            </w:r>
          </w:p>
        </w:tc>
        <w:tc>
          <w:tcPr>
            <w:tcW w:w="1252" w:type="dxa"/>
            <w:tcBorders>
              <w:top w:val="nil"/>
              <w:left w:val="nil"/>
              <w:bottom w:val="single" w:sz="8" w:space="0" w:color="auto"/>
              <w:right w:val="single" w:sz="8" w:space="0" w:color="auto"/>
            </w:tcBorders>
            <w:shd w:val="clear" w:color="auto" w:fill="auto"/>
            <w:vAlign w:val="center"/>
            <w:hideMark/>
          </w:tcPr>
          <w:p w14:paraId="76F3870F"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10</w:t>
            </w:r>
            <w:r w:rsidR="008606C2" w:rsidRPr="006A69B0">
              <w:rPr>
                <w:rFonts w:eastAsia="Times New Roman" w:cs="Arial"/>
              </w:rPr>
              <w:t>,</w:t>
            </w:r>
            <w:r w:rsidRPr="00B37523">
              <w:rPr>
                <w:rFonts w:eastAsia="Times New Roman" w:cs="Arial"/>
              </w:rPr>
              <w:t>34</w:t>
            </w:r>
          </w:p>
        </w:tc>
        <w:tc>
          <w:tcPr>
            <w:tcW w:w="1350" w:type="dxa"/>
            <w:tcBorders>
              <w:top w:val="nil"/>
              <w:left w:val="nil"/>
              <w:bottom w:val="single" w:sz="8" w:space="0" w:color="auto"/>
              <w:right w:val="single" w:sz="8" w:space="0" w:color="auto"/>
            </w:tcBorders>
            <w:shd w:val="clear" w:color="auto" w:fill="auto"/>
            <w:vAlign w:val="center"/>
            <w:hideMark/>
          </w:tcPr>
          <w:p w14:paraId="779133DF"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60</w:t>
            </w:r>
            <w:r w:rsidR="008606C2" w:rsidRPr="006A69B0">
              <w:rPr>
                <w:rFonts w:eastAsia="Times New Roman" w:cs="Arial"/>
              </w:rPr>
              <w:t>,</w:t>
            </w:r>
            <w:r w:rsidRPr="00B37523">
              <w:rPr>
                <w:rFonts w:eastAsia="Times New Roman" w:cs="Arial"/>
              </w:rPr>
              <w:t>8</w:t>
            </w:r>
          </w:p>
        </w:tc>
        <w:tc>
          <w:tcPr>
            <w:tcW w:w="1260" w:type="dxa"/>
            <w:tcBorders>
              <w:top w:val="nil"/>
              <w:left w:val="nil"/>
              <w:bottom w:val="single" w:sz="8" w:space="0" w:color="auto"/>
              <w:right w:val="single" w:sz="8" w:space="0" w:color="auto"/>
            </w:tcBorders>
            <w:shd w:val="clear" w:color="auto" w:fill="auto"/>
            <w:vAlign w:val="center"/>
            <w:hideMark/>
          </w:tcPr>
          <w:p w14:paraId="187FE1BC"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 xml:space="preserve"> - </w:t>
            </w:r>
          </w:p>
        </w:tc>
        <w:tc>
          <w:tcPr>
            <w:tcW w:w="1407" w:type="dxa"/>
            <w:tcBorders>
              <w:top w:val="single" w:sz="8" w:space="0" w:color="auto"/>
              <w:left w:val="nil"/>
              <w:bottom w:val="single" w:sz="8" w:space="0" w:color="auto"/>
              <w:right w:val="single" w:sz="4" w:space="0" w:color="auto"/>
            </w:tcBorders>
            <w:shd w:val="clear" w:color="auto" w:fill="auto"/>
            <w:vAlign w:val="center"/>
            <w:hideMark/>
          </w:tcPr>
          <w:p w14:paraId="7D03962D"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 xml:space="preserve"> - </w:t>
            </w:r>
          </w:p>
        </w:tc>
      </w:tr>
      <w:tr w:rsidR="0024243C" w:rsidRPr="006A69B0" w14:paraId="0E2B58BE" w14:textId="77777777" w:rsidTr="0024243C">
        <w:trPr>
          <w:trHeight w:val="480"/>
        </w:trPr>
        <w:tc>
          <w:tcPr>
            <w:tcW w:w="1048" w:type="dxa"/>
            <w:vMerge/>
            <w:tcBorders>
              <w:top w:val="nil"/>
              <w:left w:val="single" w:sz="4" w:space="0" w:color="auto"/>
              <w:bottom w:val="single" w:sz="4" w:space="0" w:color="auto"/>
              <w:right w:val="single" w:sz="8" w:space="0" w:color="auto"/>
            </w:tcBorders>
            <w:vAlign w:val="center"/>
            <w:hideMark/>
          </w:tcPr>
          <w:p w14:paraId="15EE6C1C" w14:textId="77777777" w:rsidR="00B37523" w:rsidRPr="00B37523" w:rsidRDefault="00B37523" w:rsidP="00B37523">
            <w:pPr>
              <w:spacing w:after="0" w:line="240" w:lineRule="auto"/>
              <w:ind w:left="0"/>
              <w:jc w:val="left"/>
              <w:rPr>
                <w:rFonts w:eastAsia="Times New Roman" w:cs="Arial"/>
              </w:rPr>
            </w:pPr>
          </w:p>
        </w:tc>
        <w:tc>
          <w:tcPr>
            <w:tcW w:w="1540" w:type="dxa"/>
            <w:tcBorders>
              <w:top w:val="nil"/>
              <w:left w:val="nil"/>
              <w:bottom w:val="single" w:sz="4" w:space="0" w:color="auto"/>
              <w:right w:val="single" w:sz="8" w:space="0" w:color="auto"/>
            </w:tcBorders>
            <w:shd w:val="clear" w:color="auto" w:fill="auto"/>
            <w:vAlign w:val="center"/>
            <w:hideMark/>
          </w:tcPr>
          <w:p w14:paraId="76B6295D" w14:textId="77777777" w:rsidR="00B37523" w:rsidRPr="00B37523" w:rsidRDefault="00B37523" w:rsidP="0024243C">
            <w:pPr>
              <w:spacing w:after="0" w:line="240" w:lineRule="auto"/>
              <w:ind w:left="0"/>
              <w:jc w:val="center"/>
              <w:rPr>
                <w:rFonts w:eastAsia="Times New Roman" w:cs="Arial"/>
              </w:rPr>
            </w:pPr>
            <w:proofErr w:type="spellStart"/>
            <w:r w:rsidRPr="00B37523">
              <w:rPr>
                <w:rFonts w:eastAsia="Times New Roman" w:cs="Arial"/>
              </w:rPr>
              <w:t>Coada</w:t>
            </w:r>
            <w:proofErr w:type="spellEnd"/>
            <w:r w:rsidRPr="00B37523">
              <w:rPr>
                <w:rFonts w:eastAsia="Times New Roman" w:cs="Arial"/>
              </w:rPr>
              <w:t xml:space="preserve"> lac </w:t>
            </w:r>
            <w:proofErr w:type="spellStart"/>
            <w:r w:rsidRPr="00B37523">
              <w:rPr>
                <w:rFonts w:eastAsia="Times New Roman" w:cs="Arial"/>
              </w:rPr>
              <w:t>Ciric</w:t>
            </w:r>
            <w:proofErr w:type="spellEnd"/>
            <w:r w:rsidRPr="00B37523">
              <w:rPr>
                <w:rFonts w:eastAsia="Times New Roman" w:cs="Arial"/>
              </w:rPr>
              <w:t xml:space="preserve"> II </w:t>
            </w:r>
            <w:proofErr w:type="spellStart"/>
            <w:r w:rsidRPr="00B37523">
              <w:rPr>
                <w:rFonts w:eastAsia="Times New Roman" w:cs="Arial"/>
              </w:rPr>
              <w:t>ora</w:t>
            </w:r>
            <w:proofErr w:type="spellEnd"/>
            <w:r w:rsidRPr="00B37523">
              <w:rPr>
                <w:rFonts w:eastAsia="Times New Roman" w:cs="Arial"/>
              </w:rPr>
              <w:t xml:space="preserve"> 19:50</w:t>
            </w:r>
          </w:p>
        </w:tc>
        <w:tc>
          <w:tcPr>
            <w:tcW w:w="1200" w:type="dxa"/>
            <w:tcBorders>
              <w:top w:val="nil"/>
              <w:left w:val="nil"/>
              <w:bottom w:val="single" w:sz="4" w:space="0" w:color="auto"/>
              <w:right w:val="single" w:sz="8" w:space="0" w:color="auto"/>
            </w:tcBorders>
            <w:shd w:val="clear" w:color="auto" w:fill="auto"/>
            <w:vAlign w:val="center"/>
            <w:hideMark/>
          </w:tcPr>
          <w:p w14:paraId="455DC1A8"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8</w:t>
            </w:r>
            <w:r w:rsidR="008606C2" w:rsidRPr="006A69B0">
              <w:rPr>
                <w:rFonts w:eastAsia="Times New Roman" w:cs="Arial"/>
              </w:rPr>
              <w:t>,</w:t>
            </w:r>
            <w:r w:rsidRPr="00B37523">
              <w:rPr>
                <w:rFonts w:eastAsia="Times New Roman" w:cs="Arial"/>
              </w:rPr>
              <w:t>99</w:t>
            </w:r>
          </w:p>
        </w:tc>
        <w:tc>
          <w:tcPr>
            <w:tcW w:w="1252" w:type="dxa"/>
            <w:tcBorders>
              <w:top w:val="nil"/>
              <w:left w:val="nil"/>
              <w:bottom w:val="single" w:sz="4" w:space="0" w:color="auto"/>
              <w:right w:val="single" w:sz="8" w:space="0" w:color="auto"/>
            </w:tcBorders>
            <w:shd w:val="clear" w:color="auto" w:fill="auto"/>
            <w:vAlign w:val="center"/>
            <w:hideMark/>
          </w:tcPr>
          <w:p w14:paraId="38DB2106"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9</w:t>
            </w:r>
            <w:r w:rsidR="008606C2" w:rsidRPr="006A69B0">
              <w:rPr>
                <w:rFonts w:eastAsia="Times New Roman" w:cs="Arial"/>
              </w:rPr>
              <w:t>,</w:t>
            </w:r>
            <w:r w:rsidRPr="00B37523">
              <w:rPr>
                <w:rFonts w:eastAsia="Times New Roman" w:cs="Arial"/>
              </w:rPr>
              <w:t>76</w:t>
            </w:r>
          </w:p>
        </w:tc>
        <w:tc>
          <w:tcPr>
            <w:tcW w:w="1350" w:type="dxa"/>
            <w:tcBorders>
              <w:top w:val="nil"/>
              <w:left w:val="nil"/>
              <w:bottom w:val="single" w:sz="4" w:space="0" w:color="auto"/>
              <w:right w:val="single" w:sz="8" w:space="0" w:color="auto"/>
            </w:tcBorders>
            <w:shd w:val="clear" w:color="auto" w:fill="auto"/>
            <w:vAlign w:val="center"/>
            <w:hideMark/>
          </w:tcPr>
          <w:p w14:paraId="498EB899"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62</w:t>
            </w:r>
            <w:r w:rsidR="008606C2" w:rsidRPr="006A69B0">
              <w:rPr>
                <w:rFonts w:eastAsia="Times New Roman" w:cs="Arial"/>
              </w:rPr>
              <w:t>,</w:t>
            </w:r>
            <w:r w:rsidRPr="00B37523">
              <w:rPr>
                <w:rFonts w:eastAsia="Times New Roman" w:cs="Arial"/>
              </w:rPr>
              <w:t>7</w:t>
            </w:r>
          </w:p>
        </w:tc>
        <w:tc>
          <w:tcPr>
            <w:tcW w:w="1260" w:type="dxa"/>
            <w:tcBorders>
              <w:top w:val="nil"/>
              <w:left w:val="nil"/>
              <w:bottom w:val="single" w:sz="4" w:space="0" w:color="auto"/>
              <w:right w:val="single" w:sz="8" w:space="0" w:color="auto"/>
            </w:tcBorders>
            <w:shd w:val="clear" w:color="auto" w:fill="auto"/>
            <w:vAlign w:val="center"/>
            <w:hideMark/>
          </w:tcPr>
          <w:p w14:paraId="034CA21F"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 xml:space="preserve"> - </w:t>
            </w:r>
          </w:p>
        </w:tc>
        <w:tc>
          <w:tcPr>
            <w:tcW w:w="1407" w:type="dxa"/>
            <w:tcBorders>
              <w:top w:val="single" w:sz="8" w:space="0" w:color="auto"/>
              <w:left w:val="nil"/>
              <w:bottom w:val="single" w:sz="4" w:space="0" w:color="auto"/>
              <w:right w:val="single" w:sz="4" w:space="0" w:color="auto"/>
            </w:tcBorders>
            <w:shd w:val="clear" w:color="auto" w:fill="auto"/>
            <w:vAlign w:val="center"/>
            <w:hideMark/>
          </w:tcPr>
          <w:p w14:paraId="2DF43F40" w14:textId="77777777" w:rsidR="00B37523" w:rsidRPr="00B37523" w:rsidRDefault="00B37523" w:rsidP="00B37523">
            <w:pPr>
              <w:spacing w:after="0" w:line="240" w:lineRule="auto"/>
              <w:ind w:left="0"/>
              <w:jc w:val="center"/>
              <w:rPr>
                <w:rFonts w:eastAsia="Times New Roman" w:cs="Arial"/>
              </w:rPr>
            </w:pPr>
            <w:r w:rsidRPr="00B37523">
              <w:rPr>
                <w:rFonts w:eastAsia="Times New Roman" w:cs="Arial"/>
              </w:rPr>
              <w:t xml:space="preserve"> - </w:t>
            </w:r>
          </w:p>
        </w:tc>
      </w:tr>
    </w:tbl>
    <w:p w14:paraId="2FF81703" w14:textId="77777777" w:rsidR="00B37523" w:rsidRPr="006A69B0" w:rsidRDefault="00B37523" w:rsidP="00D36D89">
      <w:pPr>
        <w:spacing w:after="0" w:line="240" w:lineRule="auto"/>
        <w:ind w:left="1699"/>
      </w:pPr>
    </w:p>
    <w:p w14:paraId="5B97AB73" w14:textId="77777777" w:rsidR="00823ADB" w:rsidRPr="006A69B0" w:rsidRDefault="00823ADB" w:rsidP="00D36D89">
      <w:pPr>
        <w:spacing w:after="0" w:line="240" w:lineRule="auto"/>
        <w:ind w:left="1699"/>
      </w:pPr>
      <w:proofErr w:type="spellStart"/>
      <w:r w:rsidRPr="006A69B0">
        <w:rPr>
          <w:b/>
        </w:rPr>
        <w:t>Notă</w:t>
      </w:r>
      <w:proofErr w:type="spellEnd"/>
      <w:r w:rsidRPr="006A69B0">
        <w:rPr>
          <w:b/>
        </w:rPr>
        <w:t>:</w:t>
      </w:r>
      <w:r w:rsidRPr="006A69B0">
        <w:t xml:space="preserve"> </w:t>
      </w:r>
      <w:proofErr w:type="spellStart"/>
      <w:r w:rsidRPr="006A69B0">
        <w:t>Limite</w:t>
      </w:r>
      <w:proofErr w:type="spellEnd"/>
      <w:r w:rsidRPr="006A69B0">
        <w:t xml:space="preserve"> cl II-a </w:t>
      </w:r>
      <w:r w:rsidRPr="006A69B0">
        <w:tab/>
      </w:r>
      <w:r w:rsidR="00344038" w:rsidRPr="006A69B0">
        <w:t xml:space="preserve">   </w:t>
      </w:r>
      <w:r w:rsidRPr="006A69B0">
        <w:t>6,5-8,5</w:t>
      </w:r>
      <w:r w:rsidRPr="006A69B0">
        <w:tab/>
        <w:t>Min.7</w:t>
      </w:r>
      <w:r w:rsidRPr="006A69B0">
        <w:tab/>
      </w:r>
      <w:r w:rsidRPr="006A69B0">
        <w:tab/>
        <w:t>125</w:t>
      </w:r>
      <w:r w:rsidRPr="006A69B0">
        <w:tab/>
      </w:r>
      <w:r w:rsidRPr="006A69B0">
        <w:tab/>
      </w:r>
      <w:r w:rsidR="00DA07C6" w:rsidRPr="006A69B0">
        <w:t>0,4</w:t>
      </w:r>
      <w:r w:rsidRPr="006A69B0">
        <w:tab/>
      </w:r>
      <w:r w:rsidR="003439A8" w:rsidRPr="006A69B0">
        <w:t xml:space="preserve">           0,4</w:t>
      </w:r>
    </w:p>
    <w:p w14:paraId="6499410D" w14:textId="77777777" w:rsidR="00DA07C6" w:rsidRPr="006A69B0" w:rsidRDefault="00242B97" w:rsidP="00D36D89">
      <w:pPr>
        <w:spacing w:after="0" w:line="240" w:lineRule="auto"/>
        <w:ind w:left="1699"/>
      </w:pPr>
      <w:r w:rsidRPr="006A69B0">
        <w:t xml:space="preserve">conform </w:t>
      </w:r>
      <w:proofErr w:type="spellStart"/>
      <w:r w:rsidR="00823ADB" w:rsidRPr="006A69B0">
        <w:t>Ordin</w:t>
      </w:r>
      <w:proofErr w:type="spellEnd"/>
      <w:r w:rsidR="00823ADB" w:rsidRPr="006A69B0">
        <w:t xml:space="preserve"> 161/2006</w:t>
      </w:r>
      <w:r w:rsidR="00DA07C6" w:rsidRPr="006A69B0">
        <w:t xml:space="preserve"> – </w:t>
      </w:r>
    </w:p>
    <w:p w14:paraId="66618D9A" w14:textId="77777777" w:rsidR="00B37523" w:rsidRPr="006A69B0" w:rsidRDefault="00DA07C6" w:rsidP="00D36D89">
      <w:pPr>
        <w:spacing w:after="0" w:line="240" w:lineRule="auto"/>
        <w:ind w:left="1699"/>
      </w:pPr>
      <w:proofErr w:type="spellStart"/>
      <w:r w:rsidRPr="006A69B0">
        <w:t>pentru</w:t>
      </w:r>
      <w:proofErr w:type="spellEnd"/>
      <w:r w:rsidRPr="006A69B0">
        <w:t xml:space="preserve"> </w:t>
      </w:r>
      <w:proofErr w:type="spellStart"/>
      <w:r w:rsidRPr="006A69B0">
        <w:t>clasa</w:t>
      </w:r>
      <w:proofErr w:type="spellEnd"/>
      <w:r w:rsidRPr="006A69B0">
        <w:t xml:space="preserve"> </w:t>
      </w:r>
      <w:proofErr w:type="gramStart"/>
      <w:r w:rsidRPr="006A69B0">
        <w:t>a</w:t>
      </w:r>
      <w:proofErr w:type="gramEnd"/>
      <w:r w:rsidRPr="006A69B0">
        <w:t xml:space="preserve"> IV-a de </w:t>
      </w:r>
      <w:proofErr w:type="spellStart"/>
      <w:r w:rsidRPr="006A69B0">
        <w:t>calitate</w:t>
      </w:r>
      <w:proofErr w:type="spellEnd"/>
      <w:r w:rsidRPr="006A69B0">
        <w:t xml:space="preserve"> a </w:t>
      </w:r>
      <w:proofErr w:type="spellStart"/>
      <w:r w:rsidRPr="006A69B0">
        <w:t>apelor</w:t>
      </w:r>
      <w:proofErr w:type="spellEnd"/>
      <w:r w:rsidRPr="006A69B0">
        <w:t xml:space="preserve"> de </w:t>
      </w:r>
      <w:proofErr w:type="spellStart"/>
      <w:r w:rsidRPr="006A69B0">
        <w:t>suprafaţă</w:t>
      </w:r>
      <w:proofErr w:type="spellEnd"/>
    </w:p>
    <w:p w14:paraId="47822CC7" w14:textId="77777777" w:rsidR="00B37523" w:rsidRPr="006A69B0" w:rsidRDefault="00B37523" w:rsidP="00D36D89">
      <w:pPr>
        <w:spacing w:after="0" w:line="240" w:lineRule="auto"/>
        <w:ind w:left="1699"/>
      </w:pPr>
    </w:p>
    <w:p w14:paraId="67FCB458" w14:textId="77777777" w:rsidR="00FA389D" w:rsidRPr="006A69B0" w:rsidRDefault="00FA389D" w:rsidP="00990512">
      <w:pPr>
        <w:spacing w:after="0" w:line="240" w:lineRule="auto"/>
        <w:ind w:left="1699" w:firstLine="461"/>
      </w:pPr>
      <w:proofErr w:type="spellStart"/>
      <w:r w:rsidRPr="006A69B0">
        <w:t>Personalul</w:t>
      </w:r>
      <w:proofErr w:type="spellEnd"/>
      <w:r w:rsidRPr="006A69B0">
        <w:t xml:space="preserve"> SGA </w:t>
      </w:r>
      <w:proofErr w:type="spellStart"/>
      <w:r w:rsidRPr="006A69B0">
        <w:t>Iaşi</w:t>
      </w:r>
      <w:proofErr w:type="spellEnd"/>
      <w:r w:rsidRPr="006A69B0">
        <w:t xml:space="preserve"> </w:t>
      </w:r>
      <w:proofErr w:type="gramStart"/>
      <w:r w:rsidRPr="006A69B0">
        <w:t>a</w:t>
      </w:r>
      <w:proofErr w:type="gramEnd"/>
      <w:r w:rsidRPr="006A69B0">
        <w:t xml:space="preserve"> </w:t>
      </w:r>
      <w:proofErr w:type="spellStart"/>
      <w:r w:rsidRPr="006A69B0">
        <w:t>inştiinţat</w:t>
      </w:r>
      <w:proofErr w:type="spellEnd"/>
      <w:r w:rsidRPr="006A69B0">
        <w:t xml:space="preserve"> </w:t>
      </w:r>
      <w:proofErr w:type="spellStart"/>
      <w:r w:rsidRPr="006A69B0">
        <w:t>Primăria</w:t>
      </w:r>
      <w:proofErr w:type="spellEnd"/>
      <w:r w:rsidRPr="006A69B0">
        <w:t xml:space="preserve"> </w:t>
      </w:r>
      <w:proofErr w:type="spellStart"/>
      <w:r w:rsidRPr="006A69B0">
        <w:t>Municipiului</w:t>
      </w:r>
      <w:proofErr w:type="spellEnd"/>
      <w:r w:rsidRPr="006A69B0">
        <w:t xml:space="preserve"> </w:t>
      </w:r>
      <w:proofErr w:type="spellStart"/>
      <w:r w:rsidRPr="006A69B0">
        <w:t>Iaşi</w:t>
      </w:r>
      <w:proofErr w:type="spellEnd"/>
      <w:r w:rsidRPr="006A69B0">
        <w:t xml:space="preserve"> de </w:t>
      </w:r>
      <w:proofErr w:type="spellStart"/>
      <w:r w:rsidRPr="006A69B0">
        <w:t>mortalitatea</w:t>
      </w:r>
      <w:proofErr w:type="spellEnd"/>
      <w:r w:rsidRPr="006A69B0">
        <w:t xml:space="preserve"> </w:t>
      </w:r>
      <w:proofErr w:type="spellStart"/>
      <w:r w:rsidRPr="006A69B0">
        <w:t>piscicolă</w:t>
      </w:r>
      <w:proofErr w:type="spellEnd"/>
      <w:r w:rsidRPr="006A69B0">
        <w:t xml:space="preserve"> din </w:t>
      </w:r>
      <w:proofErr w:type="spellStart"/>
      <w:r w:rsidRPr="006A69B0">
        <w:t>acumularea</w:t>
      </w:r>
      <w:proofErr w:type="spellEnd"/>
      <w:r w:rsidRPr="006A69B0">
        <w:t xml:space="preserve"> </w:t>
      </w:r>
      <w:proofErr w:type="spellStart"/>
      <w:r w:rsidRPr="006A69B0">
        <w:t>aflată</w:t>
      </w:r>
      <w:proofErr w:type="spellEnd"/>
      <w:r w:rsidRPr="006A69B0">
        <w:t xml:space="preserve"> </w:t>
      </w:r>
      <w:proofErr w:type="spellStart"/>
      <w:r w:rsidRPr="006A69B0">
        <w:t>în</w:t>
      </w:r>
      <w:proofErr w:type="spellEnd"/>
      <w:r w:rsidRPr="006A69B0">
        <w:t xml:space="preserve"> </w:t>
      </w:r>
      <w:proofErr w:type="spellStart"/>
      <w:r w:rsidRPr="006A69B0">
        <w:t>administrarea</w:t>
      </w:r>
      <w:proofErr w:type="spellEnd"/>
      <w:r w:rsidRPr="006A69B0">
        <w:t xml:space="preserve"> </w:t>
      </w:r>
      <w:proofErr w:type="spellStart"/>
      <w:r w:rsidRPr="006A69B0">
        <w:t>acesteia</w:t>
      </w:r>
      <w:proofErr w:type="spellEnd"/>
      <w:r w:rsidRPr="006A69B0">
        <w:t xml:space="preserve">, </w:t>
      </w:r>
      <w:proofErr w:type="spellStart"/>
      <w:r w:rsidRPr="006A69B0">
        <w:t>în</w:t>
      </w:r>
      <w:proofErr w:type="spellEnd"/>
      <w:r w:rsidRPr="006A69B0">
        <w:t xml:space="preserve"> </w:t>
      </w:r>
      <w:proofErr w:type="spellStart"/>
      <w:r w:rsidRPr="006A69B0">
        <w:t>vederea</w:t>
      </w:r>
      <w:proofErr w:type="spellEnd"/>
      <w:r w:rsidRPr="006A69B0">
        <w:t xml:space="preserve"> </w:t>
      </w:r>
      <w:proofErr w:type="spellStart"/>
      <w:r w:rsidRPr="006A69B0">
        <w:t>colectării</w:t>
      </w:r>
      <w:proofErr w:type="spellEnd"/>
      <w:r w:rsidRPr="006A69B0">
        <w:t xml:space="preserve">, </w:t>
      </w:r>
      <w:proofErr w:type="spellStart"/>
      <w:r w:rsidRPr="006A69B0">
        <w:t>depozitării</w:t>
      </w:r>
      <w:proofErr w:type="spellEnd"/>
      <w:r w:rsidRPr="006A69B0">
        <w:t xml:space="preserve"> </w:t>
      </w:r>
      <w:proofErr w:type="spellStart"/>
      <w:r w:rsidRPr="006A69B0">
        <w:t>şi</w:t>
      </w:r>
      <w:proofErr w:type="spellEnd"/>
      <w:r w:rsidRPr="006A69B0">
        <w:t xml:space="preserve"> </w:t>
      </w:r>
      <w:proofErr w:type="spellStart"/>
      <w:r w:rsidRPr="006A69B0">
        <w:t>distrugerii</w:t>
      </w:r>
      <w:proofErr w:type="spellEnd"/>
      <w:r w:rsidRPr="006A69B0">
        <w:t xml:space="preserve"> </w:t>
      </w:r>
      <w:proofErr w:type="spellStart"/>
      <w:r w:rsidRPr="006A69B0">
        <w:t>peştelui</w:t>
      </w:r>
      <w:proofErr w:type="spellEnd"/>
      <w:r w:rsidRPr="006A69B0">
        <w:t xml:space="preserve"> mort conform </w:t>
      </w:r>
      <w:proofErr w:type="spellStart"/>
      <w:r w:rsidRPr="006A69B0">
        <w:t>prevederilor</w:t>
      </w:r>
      <w:proofErr w:type="spellEnd"/>
      <w:r w:rsidRPr="006A69B0">
        <w:t xml:space="preserve"> </w:t>
      </w:r>
      <w:proofErr w:type="spellStart"/>
      <w:r w:rsidRPr="006A69B0">
        <w:t>legale</w:t>
      </w:r>
      <w:proofErr w:type="spellEnd"/>
      <w:r w:rsidRPr="006A69B0">
        <w:t>.</w:t>
      </w:r>
    </w:p>
    <w:p w14:paraId="649F7CF1" w14:textId="77777777" w:rsidR="00FA389D" w:rsidRPr="006A69B0" w:rsidRDefault="00FA389D" w:rsidP="00990512">
      <w:pPr>
        <w:spacing w:after="0" w:line="240" w:lineRule="auto"/>
        <w:ind w:left="1699" w:firstLine="461"/>
      </w:pPr>
      <w:r w:rsidRPr="006A69B0">
        <w:t xml:space="preserve">Un </w:t>
      </w:r>
      <w:proofErr w:type="spellStart"/>
      <w:r w:rsidRPr="006A69B0">
        <w:t>echipaj</w:t>
      </w:r>
      <w:proofErr w:type="spellEnd"/>
      <w:r w:rsidRPr="006A69B0">
        <w:t xml:space="preserve"> format din </w:t>
      </w:r>
      <w:proofErr w:type="spellStart"/>
      <w:r w:rsidRPr="006A69B0">
        <w:t>reprezentanţi</w:t>
      </w:r>
      <w:proofErr w:type="spellEnd"/>
      <w:r w:rsidRPr="006A69B0">
        <w:t xml:space="preserve"> ai  ABA Prut </w:t>
      </w:r>
      <w:proofErr w:type="spellStart"/>
      <w:r w:rsidRPr="006A69B0">
        <w:t>Bârlad</w:t>
      </w:r>
      <w:proofErr w:type="spellEnd"/>
      <w:r w:rsidRPr="006A69B0">
        <w:t xml:space="preserve"> /SGA </w:t>
      </w:r>
      <w:proofErr w:type="spellStart"/>
      <w:r w:rsidRPr="006A69B0">
        <w:t>Iaşi</w:t>
      </w:r>
      <w:proofErr w:type="spellEnd"/>
      <w:r w:rsidRPr="006A69B0">
        <w:t xml:space="preserve"> </w:t>
      </w:r>
      <w:proofErr w:type="spellStart"/>
      <w:r w:rsidRPr="006A69B0">
        <w:t>şi</w:t>
      </w:r>
      <w:proofErr w:type="spellEnd"/>
      <w:r w:rsidRPr="006A69B0">
        <w:t xml:space="preserve"> </w:t>
      </w:r>
      <w:proofErr w:type="spellStart"/>
      <w:r w:rsidRPr="006A69B0">
        <w:t>Primăria</w:t>
      </w:r>
      <w:proofErr w:type="spellEnd"/>
      <w:r w:rsidRPr="006A69B0">
        <w:t xml:space="preserve"> </w:t>
      </w:r>
      <w:proofErr w:type="spellStart"/>
      <w:r w:rsidRPr="006A69B0">
        <w:t>Municipiului</w:t>
      </w:r>
      <w:proofErr w:type="spellEnd"/>
      <w:r w:rsidRPr="006A69B0">
        <w:t xml:space="preserve"> </w:t>
      </w:r>
      <w:proofErr w:type="spellStart"/>
      <w:r w:rsidRPr="006A69B0">
        <w:t>Iaşi</w:t>
      </w:r>
      <w:proofErr w:type="spellEnd"/>
      <w:r w:rsidRPr="006A69B0">
        <w:t xml:space="preserve"> s-au </w:t>
      </w:r>
      <w:proofErr w:type="spellStart"/>
      <w:r w:rsidRPr="006A69B0">
        <w:t>deplasat</w:t>
      </w:r>
      <w:proofErr w:type="spellEnd"/>
      <w:r w:rsidRPr="006A69B0">
        <w:t xml:space="preserve"> pe </w:t>
      </w:r>
      <w:proofErr w:type="spellStart"/>
      <w:r w:rsidRPr="006A69B0">
        <w:t>malurile</w:t>
      </w:r>
      <w:proofErr w:type="spellEnd"/>
      <w:r w:rsidRPr="006A69B0">
        <w:t xml:space="preserve"> ac. </w:t>
      </w:r>
      <w:proofErr w:type="spellStart"/>
      <w:r w:rsidRPr="006A69B0">
        <w:t>Ciric</w:t>
      </w:r>
      <w:proofErr w:type="spellEnd"/>
      <w:r w:rsidRPr="006A69B0">
        <w:t xml:space="preserve"> 2 </w:t>
      </w:r>
      <w:proofErr w:type="spellStart"/>
      <w:r w:rsidRPr="006A69B0">
        <w:t>pentru</w:t>
      </w:r>
      <w:proofErr w:type="spellEnd"/>
      <w:r w:rsidRPr="006A69B0">
        <w:t xml:space="preserve"> </w:t>
      </w:r>
      <w:proofErr w:type="spellStart"/>
      <w:r w:rsidRPr="006A69B0">
        <w:t>identificarea</w:t>
      </w:r>
      <w:proofErr w:type="spellEnd"/>
      <w:r w:rsidRPr="006A69B0">
        <w:t xml:space="preserve"> </w:t>
      </w:r>
      <w:proofErr w:type="spellStart"/>
      <w:r w:rsidRPr="006A69B0">
        <w:t>eventualelor</w:t>
      </w:r>
      <w:proofErr w:type="spellEnd"/>
      <w:r w:rsidRPr="006A69B0">
        <w:t xml:space="preserve"> </w:t>
      </w:r>
      <w:proofErr w:type="spellStart"/>
      <w:r w:rsidRPr="006A69B0">
        <w:t>surse</w:t>
      </w:r>
      <w:proofErr w:type="spellEnd"/>
      <w:r w:rsidRPr="006A69B0">
        <w:t xml:space="preserve"> de </w:t>
      </w:r>
      <w:proofErr w:type="spellStart"/>
      <w:r w:rsidRPr="006A69B0">
        <w:t>poluare</w:t>
      </w:r>
      <w:proofErr w:type="spellEnd"/>
      <w:r w:rsidRPr="006A69B0">
        <w:t xml:space="preserve">, </w:t>
      </w:r>
      <w:proofErr w:type="spellStart"/>
      <w:r w:rsidRPr="006A69B0">
        <w:t>unde</w:t>
      </w:r>
      <w:proofErr w:type="spellEnd"/>
      <w:r w:rsidRPr="006A69B0">
        <w:t xml:space="preserve"> s-a </w:t>
      </w:r>
      <w:proofErr w:type="spellStart"/>
      <w:r w:rsidRPr="006A69B0">
        <w:t>constatat</w:t>
      </w:r>
      <w:proofErr w:type="spellEnd"/>
      <w:r w:rsidRPr="006A69B0">
        <w:t xml:space="preserve"> </w:t>
      </w:r>
      <w:proofErr w:type="spellStart"/>
      <w:r w:rsidRPr="006A69B0">
        <w:t>evacuări</w:t>
      </w:r>
      <w:proofErr w:type="spellEnd"/>
      <w:r w:rsidRPr="006A69B0">
        <w:t xml:space="preserve"> de ape </w:t>
      </w:r>
      <w:proofErr w:type="spellStart"/>
      <w:r w:rsidRPr="006A69B0">
        <w:t>în</w:t>
      </w:r>
      <w:proofErr w:type="spellEnd"/>
      <w:r w:rsidRPr="006A69B0">
        <w:t xml:space="preserve"> ac. </w:t>
      </w:r>
      <w:proofErr w:type="spellStart"/>
      <w:r w:rsidRPr="006A69B0">
        <w:t>Ciric</w:t>
      </w:r>
      <w:proofErr w:type="spellEnd"/>
      <w:r w:rsidRPr="006A69B0">
        <w:t xml:space="preserve"> 2 </w:t>
      </w:r>
      <w:proofErr w:type="spellStart"/>
      <w:r w:rsidRPr="006A69B0">
        <w:t>provenite</w:t>
      </w:r>
      <w:proofErr w:type="spellEnd"/>
      <w:r w:rsidRPr="006A69B0">
        <w:t xml:space="preserve"> de la </w:t>
      </w:r>
      <w:proofErr w:type="spellStart"/>
      <w:r w:rsidRPr="006A69B0">
        <w:t>cele</w:t>
      </w:r>
      <w:proofErr w:type="spellEnd"/>
      <w:r w:rsidRPr="006A69B0">
        <w:t xml:space="preserve"> </w:t>
      </w:r>
      <w:proofErr w:type="spellStart"/>
      <w:r w:rsidRPr="006A69B0">
        <w:t>două</w:t>
      </w:r>
      <w:proofErr w:type="spellEnd"/>
      <w:r w:rsidRPr="006A69B0">
        <w:t xml:space="preserve"> piscine </w:t>
      </w:r>
      <w:proofErr w:type="spellStart"/>
      <w:r w:rsidRPr="006A69B0">
        <w:t>amplasate</w:t>
      </w:r>
      <w:proofErr w:type="spellEnd"/>
      <w:r w:rsidRPr="006A69B0">
        <w:t xml:space="preserve"> </w:t>
      </w:r>
      <w:proofErr w:type="spellStart"/>
      <w:r w:rsidRPr="006A69B0">
        <w:t>în</w:t>
      </w:r>
      <w:proofErr w:type="spellEnd"/>
      <w:r w:rsidRPr="006A69B0">
        <w:t xml:space="preserve"> Zona de </w:t>
      </w:r>
      <w:proofErr w:type="spellStart"/>
      <w:r w:rsidRPr="006A69B0">
        <w:t>agrement</w:t>
      </w:r>
      <w:proofErr w:type="spellEnd"/>
      <w:r w:rsidRPr="006A69B0">
        <w:t xml:space="preserve"> </w:t>
      </w:r>
      <w:proofErr w:type="spellStart"/>
      <w:r w:rsidRPr="006A69B0">
        <w:t>Ciric</w:t>
      </w:r>
      <w:proofErr w:type="spellEnd"/>
      <w:r w:rsidRPr="006A69B0">
        <w:t xml:space="preserve">, </w:t>
      </w:r>
      <w:proofErr w:type="spellStart"/>
      <w:r w:rsidRPr="006A69B0">
        <w:t>aflate</w:t>
      </w:r>
      <w:proofErr w:type="spellEnd"/>
      <w:r w:rsidRPr="006A69B0">
        <w:t xml:space="preserve"> </w:t>
      </w:r>
      <w:proofErr w:type="spellStart"/>
      <w:r w:rsidRPr="006A69B0">
        <w:t>în</w:t>
      </w:r>
      <w:proofErr w:type="spellEnd"/>
      <w:r w:rsidRPr="006A69B0">
        <w:t xml:space="preserve"> </w:t>
      </w:r>
      <w:proofErr w:type="spellStart"/>
      <w:r w:rsidRPr="006A69B0">
        <w:t>administrarea</w:t>
      </w:r>
      <w:proofErr w:type="spellEnd"/>
      <w:r w:rsidRPr="006A69B0">
        <w:t xml:space="preserve"> </w:t>
      </w:r>
      <w:proofErr w:type="spellStart"/>
      <w:r w:rsidRPr="006A69B0">
        <w:t>Primariei</w:t>
      </w:r>
      <w:proofErr w:type="spellEnd"/>
      <w:r w:rsidRPr="006A69B0">
        <w:t xml:space="preserve"> </w:t>
      </w:r>
      <w:proofErr w:type="spellStart"/>
      <w:r w:rsidRPr="006A69B0">
        <w:t>Municipiului</w:t>
      </w:r>
      <w:proofErr w:type="spellEnd"/>
      <w:r w:rsidRPr="006A69B0">
        <w:t xml:space="preserve"> </w:t>
      </w:r>
      <w:proofErr w:type="spellStart"/>
      <w:r w:rsidRPr="006A69B0">
        <w:t>Ia</w:t>
      </w:r>
      <w:r w:rsidR="0012736F" w:rsidRPr="006A69B0">
        <w:t>ş</w:t>
      </w:r>
      <w:r w:rsidRPr="006A69B0">
        <w:t>i</w:t>
      </w:r>
      <w:proofErr w:type="spellEnd"/>
      <w:r w:rsidRPr="006A69B0">
        <w:t>.</w:t>
      </w:r>
    </w:p>
    <w:p w14:paraId="558915BF" w14:textId="77777777" w:rsidR="003613F4" w:rsidRPr="006A69B0" w:rsidRDefault="00FA389D" w:rsidP="00FA389D">
      <w:pPr>
        <w:spacing w:after="0" w:line="240" w:lineRule="auto"/>
        <w:ind w:left="1699"/>
      </w:pPr>
      <w:r w:rsidRPr="006A69B0">
        <w:tab/>
      </w:r>
      <w:r w:rsidRPr="006A69B0">
        <w:tab/>
      </w:r>
      <w:r w:rsidRPr="006A69B0">
        <w:tab/>
      </w:r>
      <w:r w:rsidRPr="006A69B0">
        <w:tab/>
      </w:r>
      <w:r w:rsidRPr="006A69B0">
        <w:tab/>
      </w:r>
      <w:r w:rsidRPr="006A69B0">
        <w:tab/>
      </w:r>
      <w:r w:rsidRPr="006A69B0">
        <w:tab/>
      </w:r>
    </w:p>
    <w:p w14:paraId="07142552" w14:textId="77777777" w:rsidR="003613F4" w:rsidRPr="006A69B0" w:rsidRDefault="003613F4" w:rsidP="00761E55">
      <w:pPr>
        <w:spacing w:after="0" w:line="240" w:lineRule="auto"/>
        <w:ind w:left="1699"/>
        <w:rPr>
          <w:lang w:val="it-IT"/>
        </w:rPr>
      </w:pPr>
    </w:p>
    <w:p w14:paraId="2AE8619B" w14:textId="77777777" w:rsidR="00761E55" w:rsidRPr="006A69B0" w:rsidRDefault="00761E55" w:rsidP="00761E55">
      <w:pPr>
        <w:spacing w:after="0" w:line="240" w:lineRule="auto"/>
        <w:ind w:left="1699"/>
        <w:rPr>
          <w:b/>
          <w:lang w:val="it-IT"/>
        </w:rPr>
      </w:pPr>
      <w:r w:rsidRPr="006A69B0">
        <w:rPr>
          <w:b/>
          <w:lang w:val="it-IT"/>
        </w:rPr>
        <w:t>1.3.</w:t>
      </w:r>
      <w:r w:rsidRPr="006A69B0">
        <w:rPr>
          <w:b/>
          <w:lang w:val="it-IT"/>
        </w:rPr>
        <w:tab/>
        <w:t>Pe Marea Neagră</w:t>
      </w:r>
    </w:p>
    <w:p w14:paraId="2FF52E3B" w14:textId="77777777" w:rsidR="00761E55" w:rsidRPr="006A69B0" w:rsidRDefault="00761E55" w:rsidP="00761E55">
      <w:pPr>
        <w:spacing w:after="0" w:line="240" w:lineRule="auto"/>
        <w:ind w:left="1699"/>
        <w:rPr>
          <w:lang w:val="it-IT"/>
        </w:rPr>
      </w:pPr>
      <w:r w:rsidRPr="006A69B0">
        <w:rPr>
          <w:lang w:val="it-IT"/>
        </w:rPr>
        <w:t>Nu au fost semnalate evenimente deosebite.</w:t>
      </w:r>
    </w:p>
    <w:p w14:paraId="6BFB6CBD" w14:textId="77777777" w:rsidR="00F23F40" w:rsidRPr="006A69B0" w:rsidRDefault="00F23F40" w:rsidP="00C02271">
      <w:pPr>
        <w:spacing w:after="0" w:line="240" w:lineRule="auto"/>
        <w:ind w:left="0"/>
        <w:rPr>
          <w:bCs/>
          <w:lang w:val="it-IT"/>
        </w:rPr>
      </w:pPr>
    </w:p>
    <w:p w14:paraId="278790AA" w14:textId="77777777" w:rsidR="00C02271" w:rsidRPr="006A69B0" w:rsidRDefault="00C02271" w:rsidP="00C02271">
      <w:pPr>
        <w:spacing w:after="0"/>
        <w:rPr>
          <w:b/>
          <w:bCs/>
          <w:i/>
          <w:u w:val="single"/>
          <w:lang w:val="it-IT"/>
        </w:rPr>
      </w:pPr>
      <w:r w:rsidRPr="006A69B0">
        <w:rPr>
          <w:b/>
          <w:bCs/>
          <w:i/>
          <w:lang w:val="it-IT"/>
        </w:rPr>
        <w:t xml:space="preserve">III. </w:t>
      </w:r>
      <w:r w:rsidRPr="006A69B0">
        <w:rPr>
          <w:b/>
          <w:bCs/>
          <w:i/>
          <w:u w:val="single"/>
          <w:lang w:val="it-IT"/>
        </w:rPr>
        <w:t>CALITATEA MEDIULUI</w:t>
      </w:r>
    </w:p>
    <w:p w14:paraId="16C582EE" w14:textId="77777777" w:rsidR="00206AC2" w:rsidRPr="006A69B0" w:rsidRDefault="00C02271" w:rsidP="0018457A">
      <w:pPr>
        <w:numPr>
          <w:ilvl w:val="0"/>
          <w:numId w:val="1"/>
        </w:numPr>
        <w:spacing w:after="0"/>
        <w:contextualSpacing/>
        <w:rPr>
          <w:b/>
          <w:lang w:val="it-IT"/>
        </w:rPr>
      </w:pPr>
      <w:r w:rsidRPr="006A69B0">
        <w:rPr>
          <w:b/>
          <w:lang w:val="it-IT"/>
        </w:rPr>
        <w:t>În domeniul aerului</w:t>
      </w:r>
    </w:p>
    <w:p w14:paraId="323CAEA4" w14:textId="05157290" w:rsidR="003613F4" w:rsidRPr="006A69B0" w:rsidRDefault="003613F4" w:rsidP="003613F4">
      <w:pPr>
        <w:spacing w:after="0"/>
        <w:rPr>
          <w:lang w:val="it-IT"/>
        </w:rPr>
      </w:pPr>
      <w:r w:rsidRPr="006A69B0">
        <w:rPr>
          <w:b/>
          <w:lang w:val="it-IT"/>
        </w:rPr>
        <w:t>Agenţia Naţională pentru Protecţia Mediului</w:t>
      </w:r>
      <w:r w:rsidRPr="006A69B0">
        <w:rPr>
          <w:lang w:val="it-IT"/>
        </w:rPr>
        <w:t xml:space="preserve"> informează că, din rezultatele analizelor efectuate </w:t>
      </w:r>
      <w:r w:rsidR="00CB24BB">
        <w:rPr>
          <w:lang w:val="it-IT"/>
        </w:rPr>
        <w:t xml:space="preserve">la </w:t>
      </w:r>
      <w:r w:rsidRPr="006A69B0">
        <w:rPr>
          <w:lang w:val="it-IT"/>
        </w:rPr>
        <w:t xml:space="preserve">data de 21.06.2018, în cadrul Reţelei Naţionale de Monitorizare, nu s-au constatat depăşiri ale pragurilor de alertă pentru NO2 (dioxid de azot), SO2 (dioxid de sulf), ale pragurilor de alertă și informare pentru O3 (ozon). </w:t>
      </w:r>
    </w:p>
    <w:p w14:paraId="5D049CAC" w14:textId="77777777" w:rsidR="003613F4" w:rsidRPr="006A69B0" w:rsidRDefault="003613F4" w:rsidP="003613F4">
      <w:pPr>
        <w:spacing w:after="0"/>
        <w:rPr>
          <w:lang w:val="it-IT"/>
        </w:rPr>
      </w:pPr>
      <w:r w:rsidRPr="006A69B0">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14FB5D2F" w14:textId="77777777" w:rsidR="00B04C01" w:rsidRPr="006A69B0" w:rsidRDefault="00B04C01" w:rsidP="00D17CCD">
      <w:pPr>
        <w:pStyle w:val="ListParagraph"/>
        <w:spacing w:after="0" w:line="240" w:lineRule="auto"/>
        <w:ind w:left="1710"/>
        <w:rPr>
          <w:color w:val="000000" w:themeColor="text1"/>
          <w:lang w:val="it-IT"/>
        </w:rPr>
      </w:pPr>
    </w:p>
    <w:p w14:paraId="0A32A0BB" w14:textId="77777777" w:rsidR="008B50AA" w:rsidRPr="006A69B0" w:rsidRDefault="00C02271" w:rsidP="00D17CCD">
      <w:pPr>
        <w:spacing w:after="0" w:line="240" w:lineRule="auto"/>
        <w:rPr>
          <w:iCs/>
        </w:rPr>
      </w:pPr>
      <w:r w:rsidRPr="006A69B0">
        <w:rPr>
          <w:b/>
          <w:lang w:val="ro-RO"/>
        </w:rPr>
        <w:t xml:space="preserve">2. </w:t>
      </w:r>
      <w:r w:rsidRPr="006A69B0">
        <w:rPr>
          <w:b/>
          <w:lang w:val="ro-RO"/>
        </w:rPr>
        <w:tab/>
        <w:t>În domeniul solului şi vegetaţiei</w:t>
      </w:r>
      <w:r w:rsidR="00FC2CF2" w:rsidRPr="006A69B0">
        <w:rPr>
          <w:b/>
          <w:lang w:val="ro-RO"/>
        </w:rPr>
        <w:t xml:space="preserve"> </w:t>
      </w:r>
      <w:r w:rsidR="0021401C" w:rsidRPr="006A69B0">
        <w:rPr>
          <w:b/>
          <w:lang w:val="ro-RO"/>
        </w:rPr>
        <w:t xml:space="preserve"> </w:t>
      </w:r>
      <w:r w:rsidR="00FC5204" w:rsidRPr="006A69B0">
        <w:rPr>
          <w:b/>
          <w:lang w:val="ro-RO"/>
        </w:rPr>
        <w:t xml:space="preserve"> </w:t>
      </w:r>
    </w:p>
    <w:p w14:paraId="534CD271" w14:textId="77777777" w:rsidR="003613F4" w:rsidRPr="006A69B0" w:rsidRDefault="003613F4" w:rsidP="003613F4">
      <w:pPr>
        <w:spacing w:after="0"/>
        <w:rPr>
          <w:noProof/>
          <w:lang w:val="ro-RO"/>
        </w:rPr>
      </w:pPr>
      <w:r w:rsidRPr="006A69B0">
        <w:rPr>
          <w:noProof/>
          <w:lang w:val="ro-RO"/>
        </w:rPr>
        <w:t>Nu au fost semnalate evenimente deosebite, iar la nivelul fondului forestier de stat nu s-au înregistrat incendii sau doborâturi de vânt.</w:t>
      </w:r>
    </w:p>
    <w:p w14:paraId="45320ED8" w14:textId="77777777" w:rsidR="00404CD4" w:rsidRPr="006A69B0" w:rsidRDefault="00404CD4" w:rsidP="00761E55">
      <w:pPr>
        <w:spacing w:after="0"/>
        <w:rPr>
          <w:noProof/>
          <w:lang w:val="ro-RO"/>
        </w:rPr>
      </w:pPr>
    </w:p>
    <w:p w14:paraId="2C704D7C" w14:textId="77777777" w:rsidR="00C02271" w:rsidRPr="006A69B0" w:rsidRDefault="00C02271" w:rsidP="00C02271">
      <w:pPr>
        <w:spacing w:after="0"/>
        <w:ind w:left="1699"/>
        <w:rPr>
          <w:b/>
          <w:lang w:val="ro-RO"/>
        </w:rPr>
      </w:pPr>
      <w:r w:rsidRPr="006A69B0">
        <w:rPr>
          <w:b/>
          <w:lang w:val="ro-RO"/>
        </w:rPr>
        <w:t xml:space="preserve">3. </w:t>
      </w:r>
      <w:r w:rsidRPr="006A69B0">
        <w:rPr>
          <w:b/>
          <w:lang w:val="ro-RO"/>
        </w:rPr>
        <w:tab/>
        <w:t xml:space="preserve">În domeniul supravegherii radioactivităţii mediului </w:t>
      </w:r>
    </w:p>
    <w:p w14:paraId="6B595FCB" w14:textId="77777777" w:rsidR="004B796A" w:rsidRPr="006A69B0" w:rsidRDefault="00761E55" w:rsidP="00204345">
      <w:pPr>
        <w:spacing w:after="0" w:line="240" w:lineRule="auto"/>
        <w:ind w:left="1699"/>
        <w:rPr>
          <w:lang w:val="ro-RO"/>
        </w:rPr>
      </w:pPr>
      <w:r w:rsidRPr="006A69B0">
        <w:rPr>
          <w:lang w:val="ro-RO"/>
        </w:rPr>
        <w:lastRenderedPageBreak/>
        <w:t>Menţionăm că pentru factorii de mediu urmăriţi nu s-au înregistrat depăşiri ale limitelor de avertizare/alarmare în intervalul 2</w:t>
      </w:r>
      <w:r w:rsidR="003613F4" w:rsidRPr="006A69B0">
        <w:rPr>
          <w:lang w:val="ro-RO"/>
        </w:rPr>
        <w:t>3</w:t>
      </w:r>
      <w:r w:rsidRPr="006A69B0">
        <w:rPr>
          <w:lang w:val="ro-RO"/>
        </w:rPr>
        <w:t>.06.2018  -  2</w:t>
      </w:r>
      <w:r w:rsidR="003613F4" w:rsidRPr="006A69B0">
        <w:rPr>
          <w:lang w:val="ro-RO"/>
        </w:rPr>
        <w:t>4</w:t>
      </w:r>
      <w:r w:rsidRPr="006A69B0">
        <w:rPr>
          <w:lang w:val="ro-RO"/>
        </w:rPr>
        <w:t>.06.2018 şi nu s-au semnalat evenimente deosebite. Parametrii constataţi la staţiile de pe teritoriul României s-au situat în limitele fondului natural</w:t>
      </w:r>
      <w:r w:rsidR="00204345" w:rsidRPr="006A69B0">
        <w:rPr>
          <w:lang w:val="ro-RO"/>
        </w:rPr>
        <w:t>.</w:t>
      </w:r>
    </w:p>
    <w:p w14:paraId="5EBCCF1A" w14:textId="77777777" w:rsidR="00F23F40" w:rsidRPr="006A69B0" w:rsidRDefault="00F23F40" w:rsidP="00C02271">
      <w:pPr>
        <w:spacing w:after="0"/>
        <w:ind w:left="0"/>
        <w:rPr>
          <w:lang w:val="ro-RO"/>
        </w:rPr>
      </w:pPr>
    </w:p>
    <w:p w14:paraId="0C620911" w14:textId="77777777" w:rsidR="00C02271" w:rsidRPr="006A69B0" w:rsidRDefault="00C02271" w:rsidP="00C02271">
      <w:pPr>
        <w:spacing w:after="0"/>
        <w:ind w:left="1699"/>
        <w:rPr>
          <w:b/>
          <w:lang w:val="ro-RO"/>
        </w:rPr>
      </w:pPr>
      <w:r w:rsidRPr="006A69B0">
        <w:rPr>
          <w:b/>
          <w:lang w:val="ro-RO"/>
        </w:rPr>
        <w:t xml:space="preserve">4. </w:t>
      </w:r>
      <w:r w:rsidRPr="006A69B0">
        <w:rPr>
          <w:b/>
          <w:lang w:val="ro-RO"/>
        </w:rPr>
        <w:tab/>
        <w:t>În municipiul Bucureşti</w:t>
      </w:r>
    </w:p>
    <w:p w14:paraId="280284E1" w14:textId="77777777" w:rsidR="004B796A" w:rsidRPr="006A69B0" w:rsidRDefault="00C02271" w:rsidP="00742D6B">
      <w:pPr>
        <w:spacing w:after="0" w:line="240" w:lineRule="auto"/>
        <w:ind w:left="1699"/>
        <w:rPr>
          <w:lang w:val="ro-RO"/>
        </w:rPr>
      </w:pPr>
      <w:r w:rsidRPr="006A69B0">
        <w:rPr>
          <w:lang w:val="ro-RO"/>
        </w:rPr>
        <w:t>În ultimele 24 de ore sistemul de monitorizare a calităţii aerului în municipiul Bucureşti nu a semnalat depăşiri ale pragurilor de informare şi alertă.</w:t>
      </w:r>
    </w:p>
    <w:p w14:paraId="03B06BF5" w14:textId="77777777" w:rsidR="006204B5" w:rsidRPr="006A69B0" w:rsidRDefault="006204B5" w:rsidP="00AD17F1">
      <w:pPr>
        <w:spacing w:after="0"/>
        <w:ind w:left="0"/>
        <w:rPr>
          <w:lang w:val="ro-RO"/>
        </w:rPr>
      </w:pPr>
    </w:p>
    <w:p w14:paraId="222A3CAB" w14:textId="77777777" w:rsidR="00204345" w:rsidRPr="006A69B0" w:rsidRDefault="00204345" w:rsidP="00AD17F1">
      <w:pPr>
        <w:spacing w:after="0"/>
        <w:ind w:left="0"/>
        <w:rPr>
          <w:lang w:val="ro-RO"/>
        </w:rPr>
      </w:pPr>
    </w:p>
    <w:p w14:paraId="49663B78" w14:textId="6E600198" w:rsidR="00204345" w:rsidRDefault="00204345" w:rsidP="00AD17F1">
      <w:pPr>
        <w:spacing w:after="0"/>
        <w:ind w:left="0"/>
        <w:rPr>
          <w:lang w:val="ro-RO"/>
        </w:rPr>
      </w:pPr>
    </w:p>
    <w:p w14:paraId="742A2265" w14:textId="0F767867" w:rsidR="00CB24BB" w:rsidRDefault="00CB24BB" w:rsidP="00AD17F1">
      <w:pPr>
        <w:spacing w:after="0"/>
        <w:ind w:left="0"/>
        <w:rPr>
          <w:lang w:val="ro-RO"/>
        </w:rPr>
      </w:pPr>
    </w:p>
    <w:p w14:paraId="4EF5B6B2" w14:textId="436EBC1B" w:rsidR="00CB24BB" w:rsidRDefault="00CB24BB" w:rsidP="00AD17F1">
      <w:pPr>
        <w:spacing w:after="0"/>
        <w:ind w:left="0"/>
        <w:rPr>
          <w:lang w:val="ro-RO"/>
        </w:rPr>
      </w:pPr>
    </w:p>
    <w:p w14:paraId="0A3331CD" w14:textId="52018379" w:rsidR="00CB24BB" w:rsidRPr="006A69B0" w:rsidRDefault="00CB24BB" w:rsidP="00AD17F1">
      <w:pPr>
        <w:spacing w:after="0"/>
        <w:ind w:left="0"/>
        <w:rPr>
          <w:lang w:val="ro-RO"/>
        </w:rPr>
      </w:pPr>
      <w:r>
        <w:rPr>
          <w:lang w:val="ro-RO"/>
        </w:rPr>
        <w:tab/>
      </w:r>
      <w:r>
        <w:rPr>
          <w:lang w:val="ro-RO"/>
        </w:rPr>
        <w:tab/>
        <w:t>DIRECȚIA DE COMUNICARE ȘI RESURSE UMANE</w:t>
      </w:r>
      <w:bookmarkStart w:id="0" w:name="_GoBack"/>
      <w:bookmarkEnd w:id="0"/>
    </w:p>
    <w:sectPr w:rsidR="00CB24BB" w:rsidRPr="006A69B0"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82B11" w14:textId="77777777" w:rsidR="001700E2" w:rsidRDefault="001700E2" w:rsidP="00CD5B3B">
      <w:r>
        <w:separator/>
      </w:r>
    </w:p>
  </w:endnote>
  <w:endnote w:type="continuationSeparator" w:id="0">
    <w:p w14:paraId="40B134B7" w14:textId="77777777" w:rsidR="001700E2" w:rsidRDefault="001700E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6A7BE"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B1E15EA" w14:textId="77777777" w:rsidR="00543BFC" w:rsidRDefault="00543BFC" w:rsidP="008C7043">
    <w:pPr>
      <w:pStyle w:val="Footer"/>
      <w:spacing w:after="0" w:line="240" w:lineRule="auto"/>
      <w:rPr>
        <w:sz w:val="14"/>
        <w:szCs w:val="14"/>
      </w:rPr>
    </w:pPr>
    <w:r>
      <w:rPr>
        <w:sz w:val="14"/>
        <w:szCs w:val="14"/>
      </w:rPr>
      <w:t>Tel: +4 021 316 0219</w:t>
    </w:r>
  </w:p>
  <w:p w14:paraId="5C3B8F71" w14:textId="77777777" w:rsidR="00543BFC" w:rsidRPr="00D06E9C" w:rsidRDefault="00543BFC" w:rsidP="008C7043">
    <w:pPr>
      <w:pStyle w:val="Footer"/>
      <w:spacing w:after="0" w:line="240" w:lineRule="auto"/>
      <w:rPr>
        <w:sz w:val="14"/>
        <w:szCs w:val="14"/>
      </w:rPr>
    </w:pPr>
    <w:r>
      <w:rPr>
        <w:sz w:val="14"/>
        <w:szCs w:val="14"/>
      </w:rPr>
      <w:t>Fax: +4 021 319 4609</w:t>
    </w:r>
  </w:p>
  <w:p w14:paraId="73FACF4B"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00077"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4FECF83" w14:textId="77777777" w:rsidR="00543BFC" w:rsidRDefault="00543BFC" w:rsidP="008C7043">
    <w:pPr>
      <w:pStyle w:val="Footer"/>
      <w:spacing w:after="0" w:line="240" w:lineRule="auto"/>
      <w:rPr>
        <w:sz w:val="14"/>
        <w:szCs w:val="14"/>
      </w:rPr>
    </w:pPr>
    <w:r>
      <w:rPr>
        <w:sz w:val="14"/>
        <w:szCs w:val="14"/>
      </w:rPr>
      <w:t>Tel: +4 021 316 0219</w:t>
    </w:r>
  </w:p>
  <w:p w14:paraId="7E6BBF36" w14:textId="77777777" w:rsidR="00543BFC" w:rsidRPr="00D06E9C" w:rsidRDefault="00543BFC" w:rsidP="008C7043">
    <w:pPr>
      <w:pStyle w:val="Footer"/>
      <w:spacing w:after="0" w:line="240" w:lineRule="auto"/>
      <w:rPr>
        <w:sz w:val="14"/>
        <w:szCs w:val="14"/>
      </w:rPr>
    </w:pPr>
    <w:r>
      <w:rPr>
        <w:sz w:val="14"/>
        <w:szCs w:val="14"/>
      </w:rPr>
      <w:t>Fax: +4 021 319 4609</w:t>
    </w:r>
  </w:p>
  <w:p w14:paraId="069366AB"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F7E25" w14:textId="77777777" w:rsidR="001700E2" w:rsidRDefault="001700E2" w:rsidP="00CD5B3B">
      <w:r>
        <w:separator/>
      </w:r>
    </w:p>
  </w:footnote>
  <w:footnote w:type="continuationSeparator" w:id="0">
    <w:p w14:paraId="638A125F" w14:textId="77777777" w:rsidR="001700E2" w:rsidRDefault="001700E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56428AF9" w14:textId="77777777" w:rsidTr="00C20EF1">
      <w:tc>
        <w:tcPr>
          <w:tcW w:w="5103" w:type="dxa"/>
          <w:shd w:val="clear" w:color="auto" w:fill="auto"/>
        </w:tcPr>
        <w:p w14:paraId="30B692F7" w14:textId="77777777" w:rsidR="00543BFC" w:rsidRPr="00CD5B3B" w:rsidRDefault="00543BFC" w:rsidP="00E562FC">
          <w:pPr>
            <w:pStyle w:val="MediumGrid21"/>
          </w:pPr>
        </w:p>
      </w:tc>
      <w:tc>
        <w:tcPr>
          <w:tcW w:w="4111" w:type="dxa"/>
          <w:shd w:val="clear" w:color="auto" w:fill="auto"/>
          <w:vAlign w:val="center"/>
        </w:tcPr>
        <w:p w14:paraId="6730CD58" w14:textId="77777777" w:rsidR="00543BFC" w:rsidRDefault="00543BFC" w:rsidP="00C20EF1">
          <w:pPr>
            <w:pStyle w:val="MediumGrid21"/>
            <w:jc w:val="right"/>
          </w:pPr>
          <w:proofErr w:type="spellStart"/>
          <w:r>
            <w:t>Nesecret</w:t>
          </w:r>
          <w:proofErr w:type="spellEnd"/>
        </w:p>
      </w:tc>
    </w:tr>
  </w:tbl>
  <w:p w14:paraId="51DA62C6" w14:textId="77777777" w:rsidR="00543BFC" w:rsidRPr="00CD5B3B" w:rsidRDefault="00543BFC" w:rsidP="00CD5B3B">
    <w:pPr>
      <w:pStyle w:val="Header"/>
    </w:pPr>
    <w:r>
      <w:rPr>
        <w:noProof/>
      </w:rPr>
      <w:drawing>
        <wp:inline distT="0" distB="0" distL="0" distR="0" wp14:anchorId="27753EF1" wp14:editId="57FC644A">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23239E2C" w14:textId="77777777" w:rsidTr="00E562FC">
      <w:tc>
        <w:tcPr>
          <w:tcW w:w="6804" w:type="dxa"/>
          <w:shd w:val="clear" w:color="auto" w:fill="auto"/>
        </w:tcPr>
        <w:p w14:paraId="36C288A6"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08A04254" wp14:editId="071D4305">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60010B84" w14:textId="77777777" w:rsidR="00543BFC" w:rsidRDefault="00543BFC" w:rsidP="00E562FC">
          <w:pPr>
            <w:pStyle w:val="MediumGrid21"/>
            <w:jc w:val="right"/>
          </w:pPr>
          <w:r>
            <w:rPr>
              <w:noProof/>
            </w:rPr>
            <w:drawing>
              <wp:inline distT="0" distB="0" distL="0" distR="0" wp14:anchorId="08A0DAA1" wp14:editId="1DF014BA">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877C1F2" w14:textId="77777777" w:rsidR="00543BFC" w:rsidRPr="00C9459A" w:rsidRDefault="00543BFC" w:rsidP="00CB24BB">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26C6"/>
    <w:rsid w:val="00015A02"/>
    <w:rsid w:val="000221B4"/>
    <w:rsid w:val="00024219"/>
    <w:rsid w:val="0002734C"/>
    <w:rsid w:val="000273A3"/>
    <w:rsid w:val="00034C23"/>
    <w:rsid w:val="00036E3F"/>
    <w:rsid w:val="00044649"/>
    <w:rsid w:val="0004787F"/>
    <w:rsid w:val="00050459"/>
    <w:rsid w:val="00052977"/>
    <w:rsid w:val="000609EC"/>
    <w:rsid w:val="00062189"/>
    <w:rsid w:val="00063053"/>
    <w:rsid w:val="00063CA5"/>
    <w:rsid w:val="00064702"/>
    <w:rsid w:val="00066EC6"/>
    <w:rsid w:val="00067C31"/>
    <w:rsid w:val="0007194D"/>
    <w:rsid w:val="00072A8B"/>
    <w:rsid w:val="00075F24"/>
    <w:rsid w:val="00080087"/>
    <w:rsid w:val="0008223C"/>
    <w:rsid w:val="00083F00"/>
    <w:rsid w:val="000858D4"/>
    <w:rsid w:val="000937E2"/>
    <w:rsid w:val="000A12BB"/>
    <w:rsid w:val="000A2C75"/>
    <w:rsid w:val="000A7E2D"/>
    <w:rsid w:val="000B4FE0"/>
    <w:rsid w:val="000B7564"/>
    <w:rsid w:val="000C3927"/>
    <w:rsid w:val="000C52F4"/>
    <w:rsid w:val="000D1344"/>
    <w:rsid w:val="000D2769"/>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2736F"/>
    <w:rsid w:val="001417B3"/>
    <w:rsid w:val="00151A63"/>
    <w:rsid w:val="001575ED"/>
    <w:rsid w:val="001700E2"/>
    <w:rsid w:val="0017603C"/>
    <w:rsid w:val="001765ED"/>
    <w:rsid w:val="0018457A"/>
    <w:rsid w:val="0018537F"/>
    <w:rsid w:val="0019399C"/>
    <w:rsid w:val="001953AF"/>
    <w:rsid w:val="00196022"/>
    <w:rsid w:val="00196276"/>
    <w:rsid w:val="001A2494"/>
    <w:rsid w:val="001A477F"/>
    <w:rsid w:val="001A57B2"/>
    <w:rsid w:val="001C2570"/>
    <w:rsid w:val="001D0026"/>
    <w:rsid w:val="001D2211"/>
    <w:rsid w:val="001D225E"/>
    <w:rsid w:val="001D7700"/>
    <w:rsid w:val="001F431D"/>
    <w:rsid w:val="001F61A4"/>
    <w:rsid w:val="00202464"/>
    <w:rsid w:val="00204345"/>
    <w:rsid w:val="00204E44"/>
    <w:rsid w:val="00205B87"/>
    <w:rsid w:val="00206AC2"/>
    <w:rsid w:val="0020717F"/>
    <w:rsid w:val="00213AA6"/>
    <w:rsid w:val="0021401C"/>
    <w:rsid w:val="0021403E"/>
    <w:rsid w:val="00214F93"/>
    <w:rsid w:val="00217257"/>
    <w:rsid w:val="00217586"/>
    <w:rsid w:val="00217CB7"/>
    <w:rsid w:val="00220034"/>
    <w:rsid w:val="002200D9"/>
    <w:rsid w:val="00221325"/>
    <w:rsid w:val="00225822"/>
    <w:rsid w:val="00225E88"/>
    <w:rsid w:val="002315CB"/>
    <w:rsid w:val="002318B8"/>
    <w:rsid w:val="00231F96"/>
    <w:rsid w:val="00233EB6"/>
    <w:rsid w:val="00235534"/>
    <w:rsid w:val="0023723D"/>
    <w:rsid w:val="002406C6"/>
    <w:rsid w:val="00241708"/>
    <w:rsid w:val="0024243C"/>
    <w:rsid w:val="00242B97"/>
    <w:rsid w:val="0025173D"/>
    <w:rsid w:val="00254C2F"/>
    <w:rsid w:val="002600E6"/>
    <w:rsid w:val="00265F5B"/>
    <w:rsid w:val="00275CCE"/>
    <w:rsid w:val="00284A15"/>
    <w:rsid w:val="002872B4"/>
    <w:rsid w:val="0029340F"/>
    <w:rsid w:val="00293E55"/>
    <w:rsid w:val="00295551"/>
    <w:rsid w:val="002A0E8F"/>
    <w:rsid w:val="002A494E"/>
    <w:rsid w:val="002A5742"/>
    <w:rsid w:val="002A6686"/>
    <w:rsid w:val="002B2E68"/>
    <w:rsid w:val="002B498A"/>
    <w:rsid w:val="002B49A6"/>
    <w:rsid w:val="002C5F5F"/>
    <w:rsid w:val="002D5B43"/>
    <w:rsid w:val="002E4224"/>
    <w:rsid w:val="0030274F"/>
    <w:rsid w:val="003070E3"/>
    <w:rsid w:val="003128C6"/>
    <w:rsid w:val="00313EB3"/>
    <w:rsid w:val="0031409F"/>
    <w:rsid w:val="003218E7"/>
    <w:rsid w:val="003226DD"/>
    <w:rsid w:val="00322AFF"/>
    <w:rsid w:val="00331442"/>
    <w:rsid w:val="003330FC"/>
    <w:rsid w:val="003410E0"/>
    <w:rsid w:val="003439A8"/>
    <w:rsid w:val="00344038"/>
    <w:rsid w:val="00351447"/>
    <w:rsid w:val="00351ABE"/>
    <w:rsid w:val="0035281E"/>
    <w:rsid w:val="003563CB"/>
    <w:rsid w:val="0035715B"/>
    <w:rsid w:val="003613F4"/>
    <w:rsid w:val="0036797C"/>
    <w:rsid w:val="003740FF"/>
    <w:rsid w:val="003806DB"/>
    <w:rsid w:val="0038557B"/>
    <w:rsid w:val="00387DC2"/>
    <w:rsid w:val="00396D08"/>
    <w:rsid w:val="00397790"/>
    <w:rsid w:val="003A41FA"/>
    <w:rsid w:val="003B01B7"/>
    <w:rsid w:val="003B19BD"/>
    <w:rsid w:val="003B5DA0"/>
    <w:rsid w:val="003B6319"/>
    <w:rsid w:val="003C3DE9"/>
    <w:rsid w:val="003D13A9"/>
    <w:rsid w:val="003D14EF"/>
    <w:rsid w:val="003D2F21"/>
    <w:rsid w:val="003D49D3"/>
    <w:rsid w:val="003E2030"/>
    <w:rsid w:val="003E32C3"/>
    <w:rsid w:val="003F0C9B"/>
    <w:rsid w:val="003F3AF4"/>
    <w:rsid w:val="003F47F8"/>
    <w:rsid w:val="003F5C7D"/>
    <w:rsid w:val="0040340A"/>
    <w:rsid w:val="00404CD4"/>
    <w:rsid w:val="00405337"/>
    <w:rsid w:val="004060B4"/>
    <w:rsid w:val="004066C6"/>
    <w:rsid w:val="00407366"/>
    <w:rsid w:val="00412A12"/>
    <w:rsid w:val="00413A54"/>
    <w:rsid w:val="00416AD8"/>
    <w:rsid w:val="00420450"/>
    <w:rsid w:val="004319B8"/>
    <w:rsid w:val="00432352"/>
    <w:rsid w:val="00432AFC"/>
    <w:rsid w:val="004341B9"/>
    <w:rsid w:val="0043423C"/>
    <w:rsid w:val="00435F66"/>
    <w:rsid w:val="004418D6"/>
    <w:rsid w:val="0044256E"/>
    <w:rsid w:val="00446A6A"/>
    <w:rsid w:val="00452307"/>
    <w:rsid w:val="00454515"/>
    <w:rsid w:val="00456374"/>
    <w:rsid w:val="004570C9"/>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1986"/>
    <w:rsid w:val="004B4A22"/>
    <w:rsid w:val="004B5B1B"/>
    <w:rsid w:val="004B6A12"/>
    <w:rsid w:val="004B796A"/>
    <w:rsid w:val="004C7216"/>
    <w:rsid w:val="004D2FB9"/>
    <w:rsid w:val="004D3FFC"/>
    <w:rsid w:val="004D7111"/>
    <w:rsid w:val="004D78AA"/>
    <w:rsid w:val="004E3347"/>
    <w:rsid w:val="004E338D"/>
    <w:rsid w:val="004E4EB3"/>
    <w:rsid w:val="004E6068"/>
    <w:rsid w:val="004F7627"/>
    <w:rsid w:val="00512F21"/>
    <w:rsid w:val="005139F8"/>
    <w:rsid w:val="00525367"/>
    <w:rsid w:val="00527753"/>
    <w:rsid w:val="00530E24"/>
    <w:rsid w:val="00535953"/>
    <w:rsid w:val="00543BFC"/>
    <w:rsid w:val="00544B23"/>
    <w:rsid w:val="0055120C"/>
    <w:rsid w:val="00551890"/>
    <w:rsid w:val="00561139"/>
    <w:rsid w:val="005671A7"/>
    <w:rsid w:val="005675C0"/>
    <w:rsid w:val="00575270"/>
    <w:rsid w:val="00576A3D"/>
    <w:rsid w:val="00577AC7"/>
    <w:rsid w:val="005811A4"/>
    <w:rsid w:val="00582C21"/>
    <w:rsid w:val="00583A44"/>
    <w:rsid w:val="00587CCB"/>
    <w:rsid w:val="0059005B"/>
    <w:rsid w:val="0059284B"/>
    <w:rsid w:val="00596C58"/>
    <w:rsid w:val="005A00DF"/>
    <w:rsid w:val="005A667B"/>
    <w:rsid w:val="005B7738"/>
    <w:rsid w:val="005B7F0F"/>
    <w:rsid w:val="005C2B6E"/>
    <w:rsid w:val="005C2F3E"/>
    <w:rsid w:val="005C3A55"/>
    <w:rsid w:val="005E0241"/>
    <w:rsid w:val="005E5F52"/>
    <w:rsid w:val="005E6FFA"/>
    <w:rsid w:val="005F6884"/>
    <w:rsid w:val="006022C4"/>
    <w:rsid w:val="006114F3"/>
    <w:rsid w:val="006130A2"/>
    <w:rsid w:val="00614790"/>
    <w:rsid w:val="00615795"/>
    <w:rsid w:val="00615F29"/>
    <w:rsid w:val="006204B5"/>
    <w:rsid w:val="00632169"/>
    <w:rsid w:val="0063647E"/>
    <w:rsid w:val="00637B65"/>
    <w:rsid w:val="00643F8E"/>
    <w:rsid w:val="00646238"/>
    <w:rsid w:val="00646A75"/>
    <w:rsid w:val="00652563"/>
    <w:rsid w:val="00657184"/>
    <w:rsid w:val="00665EEC"/>
    <w:rsid w:val="00666F70"/>
    <w:rsid w:val="0066789E"/>
    <w:rsid w:val="00672ABE"/>
    <w:rsid w:val="00672DB5"/>
    <w:rsid w:val="006750F3"/>
    <w:rsid w:val="00681F81"/>
    <w:rsid w:val="0068272F"/>
    <w:rsid w:val="00682A61"/>
    <w:rsid w:val="0069678A"/>
    <w:rsid w:val="006A1780"/>
    <w:rsid w:val="006A263E"/>
    <w:rsid w:val="006A33E1"/>
    <w:rsid w:val="006A69B0"/>
    <w:rsid w:val="006B0A9F"/>
    <w:rsid w:val="006B0CA1"/>
    <w:rsid w:val="006B1236"/>
    <w:rsid w:val="006B5235"/>
    <w:rsid w:val="006B528B"/>
    <w:rsid w:val="006D058F"/>
    <w:rsid w:val="006F0DFA"/>
    <w:rsid w:val="006F22D4"/>
    <w:rsid w:val="006F5E85"/>
    <w:rsid w:val="007113B5"/>
    <w:rsid w:val="00712619"/>
    <w:rsid w:val="00712D8C"/>
    <w:rsid w:val="00721D89"/>
    <w:rsid w:val="00722BEC"/>
    <w:rsid w:val="00724C68"/>
    <w:rsid w:val="007329A8"/>
    <w:rsid w:val="00741D58"/>
    <w:rsid w:val="00742D6B"/>
    <w:rsid w:val="00742E3A"/>
    <w:rsid w:val="00745A37"/>
    <w:rsid w:val="00745F61"/>
    <w:rsid w:val="0074623A"/>
    <w:rsid w:val="00751888"/>
    <w:rsid w:val="00753301"/>
    <w:rsid w:val="007575BC"/>
    <w:rsid w:val="00760078"/>
    <w:rsid w:val="00761E55"/>
    <w:rsid w:val="00764BFD"/>
    <w:rsid w:val="0076695A"/>
    <w:rsid w:val="00766E0E"/>
    <w:rsid w:val="00770D11"/>
    <w:rsid w:val="0077138A"/>
    <w:rsid w:val="0077231D"/>
    <w:rsid w:val="007739A4"/>
    <w:rsid w:val="00775984"/>
    <w:rsid w:val="00777DDC"/>
    <w:rsid w:val="007842CD"/>
    <w:rsid w:val="00785355"/>
    <w:rsid w:val="007909A9"/>
    <w:rsid w:val="00793F1A"/>
    <w:rsid w:val="00794478"/>
    <w:rsid w:val="00796460"/>
    <w:rsid w:val="00797B7A"/>
    <w:rsid w:val="007A1253"/>
    <w:rsid w:val="007A3977"/>
    <w:rsid w:val="007A50F6"/>
    <w:rsid w:val="007A58CB"/>
    <w:rsid w:val="007A7454"/>
    <w:rsid w:val="007B3495"/>
    <w:rsid w:val="007B7755"/>
    <w:rsid w:val="007B7D12"/>
    <w:rsid w:val="007C08CF"/>
    <w:rsid w:val="007C2FE2"/>
    <w:rsid w:val="007C6444"/>
    <w:rsid w:val="007C692E"/>
    <w:rsid w:val="007D126D"/>
    <w:rsid w:val="007D608C"/>
    <w:rsid w:val="007E1522"/>
    <w:rsid w:val="007E7784"/>
    <w:rsid w:val="007E781C"/>
    <w:rsid w:val="00801863"/>
    <w:rsid w:val="008024D7"/>
    <w:rsid w:val="00806230"/>
    <w:rsid w:val="00813323"/>
    <w:rsid w:val="008202DE"/>
    <w:rsid w:val="00821AE2"/>
    <w:rsid w:val="00823599"/>
    <w:rsid w:val="00823ADB"/>
    <w:rsid w:val="00825189"/>
    <w:rsid w:val="00830778"/>
    <w:rsid w:val="00830EB4"/>
    <w:rsid w:val="00831B04"/>
    <w:rsid w:val="00834C75"/>
    <w:rsid w:val="00835ECD"/>
    <w:rsid w:val="00843D0D"/>
    <w:rsid w:val="00844024"/>
    <w:rsid w:val="00844078"/>
    <w:rsid w:val="0084528C"/>
    <w:rsid w:val="008504A0"/>
    <w:rsid w:val="008570D0"/>
    <w:rsid w:val="008606C2"/>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05EC"/>
    <w:rsid w:val="008B50AA"/>
    <w:rsid w:val="008C4F1A"/>
    <w:rsid w:val="008C7043"/>
    <w:rsid w:val="008D5371"/>
    <w:rsid w:val="008E40F2"/>
    <w:rsid w:val="008E4676"/>
    <w:rsid w:val="008F20A2"/>
    <w:rsid w:val="008F21C1"/>
    <w:rsid w:val="008F671D"/>
    <w:rsid w:val="008F79A9"/>
    <w:rsid w:val="008F7BC9"/>
    <w:rsid w:val="00901CD1"/>
    <w:rsid w:val="00903746"/>
    <w:rsid w:val="009066F3"/>
    <w:rsid w:val="0091081B"/>
    <w:rsid w:val="009112F4"/>
    <w:rsid w:val="00912564"/>
    <w:rsid w:val="009129D3"/>
    <w:rsid w:val="00912E5E"/>
    <w:rsid w:val="00913568"/>
    <w:rsid w:val="00914096"/>
    <w:rsid w:val="00915096"/>
    <w:rsid w:val="009229D0"/>
    <w:rsid w:val="00923127"/>
    <w:rsid w:val="00923272"/>
    <w:rsid w:val="00923927"/>
    <w:rsid w:val="009249AA"/>
    <w:rsid w:val="009262B6"/>
    <w:rsid w:val="00932C1D"/>
    <w:rsid w:val="00933F6F"/>
    <w:rsid w:val="00934C47"/>
    <w:rsid w:val="00936F70"/>
    <w:rsid w:val="00940C22"/>
    <w:rsid w:val="0094284C"/>
    <w:rsid w:val="00943153"/>
    <w:rsid w:val="00946537"/>
    <w:rsid w:val="009531E4"/>
    <w:rsid w:val="0095438B"/>
    <w:rsid w:val="00954BE5"/>
    <w:rsid w:val="00966238"/>
    <w:rsid w:val="00971078"/>
    <w:rsid w:val="009711FA"/>
    <w:rsid w:val="0097241D"/>
    <w:rsid w:val="00975222"/>
    <w:rsid w:val="00984C9D"/>
    <w:rsid w:val="009869A4"/>
    <w:rsid w:val="00990512"/>
    <w:rsid w:val="009913CA"/>
    <w:rsid w:val="00994B0C"/>
    <w:rsid w:val="009A2C07"/>
    <w:rsid w:val="009A323B"/>
    <w:rsid w:val="009A441E"/>
    <w:rsid w:val="009A5909"/>
    <w:rsid w:val="009A7188"/>
    <w:rsid w:val="009B0143"/>
    <w:rsid w:val="009B6E34"/>
    <w:rsid w:val="009C1EDF"/>
    <w:rsid w:val="009C28CF"/>
    <w:rsid w:val="009C2CF2"/>
    <w:rsid w:val="009C69E8"/>
    <w:rsid w:val="009E2B01"/>
    <w:rsid w:val="009E30D7"/>
    <w:rsid w:val="009F19AD"/>
    <w:rsid w:val="009F42FB"/>
    <w:rsid w:val="009F7B2D"/>
    <w:rsid w:val="00A012A0"/>
    <w:rsid w:val="00A076BC"/>
    <w:rsid w:val="00A126C5"/>
    <w:rsid w:val="00A148D2"/>
    <w:rsid w:val="00A17F40"/>
    <w:rsid w:val="00A21482"/>
    <w:rsid w:val="00A22EC1"/>
    <w:rsid w:val="00A231FF"/>
    <w:rsid w:val="00A23DBF"/>
    <w:rsid w:val="00A26921"/>
    <w:rsid w:val="00A27AF3"/>
    <w:rsid w:val="00A37A8C"/>
    <w:rsid w:val="00A452EF"/>
    <w:rsid w:val="00A541FF"/>
    <w:rsid w:val="00A60726"/>
    <w:rsid w:val="00A60DC2"/>
    <w:rsid w:val="00A62DD4"/>
    <w:rsid w:val="00A63196"/>
    <w:rsid w:val="00A6547A"/>
    <w:rsid w:val="00A676E7"/>
    <w:rsid w:val="00A71E98"/>
    <w:rsid w:val="00A73F8C"/>
    <w:rsid w:val="00A746B2"/>
    <w:rsid w:val="00A750FA"/>
    <w:rsid w:val="00A75C71"/>
    <w:rsid w:val="00A76EA9"/>
    <w:rsid w:val="00A81DBF"/>
    <w:rsid w:val="00A847C3"/>
    <w:rsid w:val="00A86C60"/>
    <w:rsid w:val="00A91BCD"/>
    <w:rsid w:val="00A943F9"/>
    <w:rsid w:val="00AA5354"/>
    <w:rsid w:val="00AA6BBE"/>
    <w:rsid w:val="00AA749D"/>
    <w:rsid w:val="00AC179A"/>
    <w:rsid w:val="00AC2BDD"/>
    <w:rsid w:val="00AC70C6"/>
    <w:rsid w:val="00AD17F1"/>
    <w:rsid w:val="00AD1CE5"/>
    <w:rsid w:val="00AD2EBF"/>
    <w:rsid w:val="00AD3C08"/>
    <w:rsid w:val="00AE20DB"/>
    <w:rsid w:val="00AE26B4"/>
    <w:rsid w:val="00AE26FE"/>
    <w:rsid w:val="00AE43C5"/>
    <w:rsid w:val="00AF0BEC"/>
    <w:rsid w:val="00B01634"/>
    <w:rsid w:val="00B01DDD"/>
    <w:rsid w:val="00B04118"/>
    <w:rsid w:val="00B04C01"/>
    <w:rsid w:val="00B13BB4"/>
    <w:rsid w:val="00B24D61"/>
    <w:rsid w:val="00B2760B"/>
    <w:rsid w:val="00B27EF2"/>
    <w:rsid w:val="00B32FF1"/>
    <w:rsid w:val="00B37523"/>
    <w:rsid w:val="00B44AA3"/>
    <w:rsid w:val="00B44F50"/>
    <w:rsid w:val="00B52CB6"/>
    <w:rsid w:val="00B53432"/>
    <w:rsid w:val="00B54E98"/>
    <w:rsid w:val="00B60CB0"/>
    <w:rsid w:val="00B6388E"/>
    <w:rsid w:val="00B66325"/>
    <w:rsid w:val="00B74A27"/>
    <w:rsid w:val="00B7578F"/>
    <w:rsid w:val="00B76AAA"/>
    <w:rsid w:val="00B77D08"/>
    <w:rsid w:val="00B82917"/>
    <w:rsid w:val="00B839B5"/>
    <w:rsid w:val="00B906F1"/>
    <w:rsid w:val="00B9072B"/>
    <w:rsid w:val="00B90914"/>
    <w:rsid w:val="00B9276B"/>
    <w:rsid w:val="00B9523C"/>
    <w:rsid w:val="00B9641F"/>
    <w:rsid w:val="00B966B3"/>
    <w:rsid w:val="00B97917"/>
    <w:rsid w:val="00BA0D53"/>
    <w:rsid w:val="00BA1345"/>
    <w:rsid w:val="00BA7E6B"/>
    <w:rsid w:val="00BB719C"/>
    <w:rsid w:val="00BC4986"/>
    <w:rsid w:val="00BC77D2"/>
    <w:rsid w:val="00BD0140"/>
    <w:rsid w:val="00BD044B"/>
    <w:rsid w:val="00BD444E"/>
    <w:rsid w:val="00BD4A7A"/>
    <w:rsid w:val="00BD5B5B"/>
    <w:rsid w:val="00BE3687"/>
    <w:rsid w:val="00BE4A78"/>
    <w:rsid w:val="00BF0528"/>
    <w:rsid w:val="00BF4044"/>
    <w:rsid w:val="00BF5CD3"/>
    <w:rsid w:val="00C00AA5"/>
    <w:rsid w:val="00C02271"/>
    <w:rsid w:val="00C05F49"/>
    <w:rsid w:val="00C07CE0"/>
    <w:rsid w:val="00C10D90"/>
    <w:rsid w:val="00C13700"/>
    <w:rsid w:val="00C20DB0"/>
    <w:rsid w:val="00C20EF1"/>
    <w:rsid w:val="00C2639E"/>
    <w:rsid w:val="00C26F23"/>
    <w:rsid w:val="00C31E92"/>
    <w:rsid w:val="00C32571"/>
    <w:rsid w:val="00C40951"/>
    <w:rsid w:val="00C40C1D"/>
    <w:rsid w:val="00C4615B"/>
    <w:rsid w:val="00C52BCC"/>
    <w:rsid w:val="00C56129"/>
    <w:rsid w:val="00C610E2"/>
    <w:rsid w:val="00C63611"/>
    <w:rsid w:val="00C67BBB"/>
    <w:rsid w:val="00C7016E"/>
    <w:rsid w:val="00C74F46"/>
    <w:rsid w:val="00C82F27"/>
    <w:rsid w:val="00C83906"/>
    <w:rsid w:val="00C83E46"/>
    <w:rsid w:val="00C8444A"/>
    <w:rsid w:val="00C87785"/>
    <w:rsid w:val="00C93FB0"/>
    <w:rsid w:val="00C9459A"/>
    <w:rsid w:val="00C9547D"/>
    <w:rsid w:val="00CA2543"/>
    <w:rsid w:val="00CA3ADC"/>
    <w:rsid w:val="00CA6629"/>
    <w:rsid w:val="00CA6A19"/>
    <w:rsid w:val="00CA76EB"/>
    <w:rsid w:val="00CB24BB"/>
    <w:rsid w:val="00CB7CAF"/>
    <w:rsid w:val="00CC3125"/>
    <w:rsid w:val="00CD0C6C"/>
    <w:rsid w:val="00CD0F06"/>
    <w:rsid w:val="00CD5B3B"/>
    <w:rsid w:val="00CD7CE0"/>
    <w:rsid w:val="00CF0B77"/>
    <w:rsid w:val="00CF5DAB"/>
    <w:rsid w:val="00D06E9C"/>
    <w:rsid w:val="00D174E8"/>
    <w:rsid w:val="00D17CCD"/>
    <w:rsid w:val="00D219D8"/>
    <w:rsid w:val="00D229E1"/>
    <w:rsid w:val="00D27B1E"/>
    <w:rsid w:val="00D36D89"/>
    <w:rsid w:val="00D375DA"/>
    <w:rsid w:val="00D37FE4"/>
    <w:rsid w:val="00D41DE0"/>
    <w:rsid w:val="00D421C4"/>
    <w:rsid w:val="00D43A1F"/>
    <w:rsid w:val="00D452B2"/>
    <w:rsid w:val="00D4554C"/>
    <w:rsid w:val="00D465D0"/>
    <w:rsid w:val="00D62CB0"/>
    <w:rsid w:val="00D64ED9"/>
    <w:rsid w:val="00D66AF5"/>
    <w:rsid w:val="00D66D75"/>
    <w:rsid w:val="00D705BD"/>
    <w:rsid w:val="00D7070F"/>
    <w:rsid w:val="00D75AC7"/>
    <w:rsid w:val="00D81AEC"/>
    <w:rsid w:val="00D83744"/>
    <w:rsid w:val="00D83E88"/>
    <w:rsid w:val="00D86F1D"/>
    <w:rsid w:val="00D929B7"/>
    <w:rsid w:val="00D93D52"/>
    <w:rsid w:val="00D958E9"/>
    <w:rsid w:val="00D95F2D"/>
    <w:rsid w:val="00DA07C6"/>
    <w:rsid w:val="00DB4581"/>
    <w:rsid w:val="00DB78D1"/>
    <w:rsid w:val="00DD634E"/>
    <w:rsid w:val="00DE4C2C"/>
    <w:rsid w:val="00DE609C"/>
    <w:rsid w:val="00DE7565"/>
    <w:rsid w:val="00DF1C03"/>
    <w:rsid w:val="00DF404D"/>
    <w:rsid w:val="00DF484B"/>
    <w:rsid w:val="00E00393"/>
    <w:rsid w:val="00E021F9"/>
    <w:rsid w:val="00E1099F"/>
    <w:rsid w:val="00E10E67"/>
    <w:rsid w:val="00E13DD0"/>
    <w:rsid w:val="00E17BAA"/>
    <w:rsid w:val="00E21A40"/>
    <w:rsid w:val="00E23EF4"/>
    <w:rsid w:val="00E31462"/>
    <w:rsid w:val="00E4532F"/>
    <w:rsid w:val="00E45D14"/>
    <w:rsid w:val="00E51A59"/>
    <w:rsid w:val="00E562FC"/>
    <w:rsid w:val="00E5706D"/>
    <w:rsid w:val="00E60264"/>
    <w:rsid w:val="00E61877"/>
    <w:rsid w:val="00E631AC"/>
    <w:rsid w:val="00E77989"/>
    <w:rsid w:val="00E82424"/>
    <w:rsid w:val="00E928BF"/>
    <w:rsid w:val="00E96E50"/>
    <w:rsid w:val="00EA0175"/>
    <w:rsid w:val="00EA0F6C"/>
    <w:rsid w:val="00EA7529"/>
    <w:rsid w:val="00EB5103"/>
    <w:rsid w:val="00EB6FC9"/>
    <w:rsid w:val="00EC64FE"/>
    <w:rsid w:val="00EC6B2C"/>
    <w:rsid w:val="00ED00E4"/>
    <w:rsid w:val="00ED23CC"/>
    <w:rsid w:val="00ED4927"/>
    <w:rsid w:val="00ED664A"/>
    <w:rsid w:val="00EE1CF2"/>
    <w:rsid w:val="00EF2FF9"/>
    <w:rsid w:val="00EF6538"/>
    <w:rsid w:val="00EF6662"/>
    <w:rsid w:val="00F01D2A"/>
    <w:rsid w:val="00F04467"/>
    <w:rsid w:val="00F04C14"/>
    <w:rsid w:val="00F15165"/>
    <w:rsid w:val="00F1798A"/>
    <w:rsid w:val="00F23EFB"/>
    <w:rsid w:val="00F23F40"/>
    <w:rsid w:val="00F24F89"/>
    <w:rsid w:val="00F2620E"/>
    <w:rsid w:val="00F27BA4"/>
    <w:rsid w:val="00F27C3C"/>
    <w:rsid w:val="00F3276F"/>
    <w:rsid w:val="00F34BA9"/>
    <w:rsid w:val="00F35102"/>
    <w:rsid w:val="00F35108"/>
    <w:rsid w:val="00F43F24"/>
    <w:rsid w:val="00F44393"/>
    <w:rsid w:val="00F444EC"/>
    <w:rsid w:val="00F44B4A"/>
    <w:rsid w:val="00F52BE1"/>
    <w:rsid w:val="00F53D1A"/>
    <w:rsid w:val="00F579D5"/>
    <w:rsid w:val="00F62223"/>
    <w:rsid w:val="00F67A57"/>
    <w:rsid w:val="00F67D20"/>
    <w:rsid w:val="00F70208"/>
    <w:rsid w:val="00F70CF3"/>
    <w:rsid w:val="00F72F2B"/>
    <w:rsid w:val="00F83819"/>
    <w:rsid w:val="00F83CD0"/>
    <w:rsid w:val="00F8469E"/>
    <w:rsid w:val="00F87DBB"/>
    <w:rsid w:val="00F91CE3"/>
    <w:rsid w:val="00F94BF4"/>
    <w:rsid w:val="00FA389D"/>
    <w:rsid w:val="00FA4F0B"/>
    <w:rsid w:val="00FB46A5"/>
    <w:rsid w:val="00FB6C09"/>
    <w:rsid w:val="00FB6D27"/>
    <w:rsid w:val="00FC0980"/>
    <w:rsid w:val="00FC2CF2"/>
    <w:rsid w:val="00FC4284"/>
    <w:rsid w:val="00FC4D81"/>
    <w:rsid w:val="00FC5204"/>
    <w:rsid w:val="00FC7569"/>
    <w:rsid w:val="00FD1968"/>
    <w:rsid w:val="00FD1C31"/>
    <w:rsid w:val="00FD3F72"/>
    <w:rsid w:val="00FD7003"/>
    <w:rsid w:val="00FE092F"/>
    <w:rsid w:val="00FE2A27"/>
    <w:rsid w:val="00FE2F2C"/>
    <w:rsid w:val="00FE3BF6"/>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2913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7282">
      <w:bodyDiv w:val="1"/>
      <w:marLeft w:val="0"/>
      <w:marRight w:val="0"/>
      <w:marTop w:val="0"/>
      <w:marBottom w:val="0"/>
      <w:divBdr>
        <w:top w:val="none" w:sz="0" w:space="0" w:color="auto"/>
        <w:left w:val="none" w:sz="0" w:space="0" w:color="auto"/>
        <w:bottom w:val="none" w:sz="0" w:space="0" w:color="auto"/>
        <w:right w:val="none" w:sz="0" w:space="0" w:color="auto"/>
      </w:divBdr>
    </w:div>
    <w:div w:id="93479862">
      <w:bodyDiv w:val="1"/>
      <w:marLeft w:val="0"/>
      <w:marRight w:val="0"/>
      <w:marTop w:val="0"/>
      <w:marBottom w:val="0"/>
      <w:divBdr>
        <w:top w:val="none" w:sz="0" w:space="0" w:color="auto"/>
        <w:left w:val="none" w:sz="0" w:space="0" w:color="auto"/>
        <w:bottom w:val="none" w:sz="0" w:space="0" w:color="auto"/>
        <w:right w:val="none" w:sz="0" w:space="0" w:color="auto"/>
      </w:divBdr>
    </w:div>
    <w:div w:id="112553657">
      <w:bodyDiv w:val="1"/>
      <w:marLeft w:val="0"/>
      <w:marRight w:val="0"/>
      <w:marTop w:val="0"/>
      <w:marBottom w:val="0"/>
      <w:divBdr>
        <w:top w:val="none" w:sz="0" w:space="0" w:color="auto"/>
        <w:left w:val="none" w:sz="0" w:space="0" w:color="auto"/>
        <w:bottom w:val="none" w:sz="0" w:space="0" w:color="auto"/>
        <w:right w:val="none" w:sz="0" w:space="0" w:color="auto"/>
      </w:divBdr>
    </w:div>
    <w:div w:id="212156384">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235165395">
      <w:bodyDiv w:val="1"/>
      <w:marLeft w:val="0"/>
      <w:marRight w:val="0"/>
      <w:marTop w:val="0"/>
      <w:marBottom w:val="0"/>
      <w:divBdr>
        <w:top w:val="none" w:sz="0" w:space="0" w:color="auto"/>
        <w:left w:val="none" w:sz="0" w:space="0" w:color="auto"/>
        <w:bottom w:val="none" w:sz="0" w:space="0" w:color="auto"/>
        <w:right w:val="none" w:sz="0" w:space="0" w:color="auto"/>
      </w:divBdr>
    </w:div>
    <w:div w:id="158067680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56849240">
      <w:bodyDiv w:val="1"/>
      <w:marLeft w:val="0"/>
      <w:marRight w:val="0"/>
      <w:marTop w:val="0"/>
      <w:marBottom w:val="0"/>
      <w:divBdr>
        <w:top w:val="none" w:sz="0" w:space="0" w:color="auto"/>
        <w:left w:val="none" w:sz="0" w:space="0" w:color="auto"/>
        <w:bottom w:val="none" w:sz="0" w:space="0" w:color="auto"/>
        <w:right w:val="none" w:sz="0" w:space="0" w:color="auto"/>
      </w:divBdr>
    </w:div>
    <w:div w:id="1977174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D37F8-2F34-4DB8-8D20-6BB17D1C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99</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57</cp:revision>
  <cp:lastPrinted>2018-06-07T04:44:00Z</cp:lastPrinted>
  <dcterms:created xsi:type="dcterms:W3CDTF">2018-06-25T02:54:00Z</dcterms:created>
  <dcterms:modified xsi:type="dcterms:W3CDTF">2018-06-25T05:46:00Z</dcterms:modified>
</cp:coreProperties>
</file>